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99FB6" w14:textId="77777777" w:rsidR="008D0D38" w:rsidRDefault="008D0D38" w:rsidP="0075074D">
      <w:pPr>
        <w:pStyle w:val="BodyA"/>
        <w:spacing w:after="160" w:line="276" w:lineRule="auto"/>
        <w:rPr>
          <w:rFonts w:ascii="Arial" w:eastAsia="Arial" w:hAnsi="Arial" w:cs="Arial"/>
          <w:b/>
          <w:bCs/>
          <w:spacing w:val="13"/>
          <w:sz w:val="28"/>
          <w:szCs w:val="28"/>
        </w:rPr>
      </w:pPr>
    </w:p>
    <w:p w14:paraId="6271093E" w14:textId="77777777" w:rsidR="008D0D38" w:rsidRDefault="008D0D38">
      <w:pPr>
        <w:pStyle w:val="BodyA"/>
        <w:jc w:val="center"/>
        <w:rPr>
          <w:rFonts w:ascii="Arial" w:eastAsia="Arial" w:hAnsi="Arial" w:cs="Arial"/>
          <w:b/>
          <w:bCs/>
          <w:spacing w:val="13"/>
          <w:sz w:val="28"/>
          <w:szCs w:val="28"/>
        </w:rPr>
      </w:pPr>
    </w:p>
    <w:p w14:paraId="257C80BE" w14:textId="77777777" w:rsidR="008D0D38" w:rsidRDefault="00524DD6">
      <w:pPr>
        <w:pStyle w:val="BodyA"/>
        <w:jc w:val="center"/>
        <w:rPr>
          <w:rFonts w:ascii="Arial" w:eastAsia="Arial" w:hAnsi="Arial" w:cs="Arial"/>
          <w:b/>
          <w:bCs/>
          <w:spacing w:val="5"/>
          <w:sz w:val="28"/>
          <w:szCs w:val="28"/>
        </w:rPr>
      </w:pPr>
      <w:bookmarkStart w:id="0" w:name="_GoBack"/>
      <w:r>
        <w:rPr>
          <w:rFonts w:ascii="Arial" w:hAnsi="Arial"/>
          <w:b/>
          <w:bCs/>
          <w:spacing w:val="13"/>
          <w:sz w:val="28"/>
          <w:szCs w:val="28"/>
        </w:rPr>
        <w:t xml:space="preserve">THE </w:t>
      </w:r>
      <w:r>
        <w:rPr>
          <w:rFonts w:ascii="Arial" w:hAnsi="Arial"/>
          <w:b/>
          <w:bCs/>
          <w:spacing w:val="16"/>
          <w:sz w:val="28"/>
          <w:szCs w:val="28"/>
          <w:lang w:val="es-ES_tradnl"/>
        </w:rPr>
        <w:t>HARDEST</w:t>
      </w:r>
      <w:r>
        <w:rPr>
          <w:rFonts w:ascii="Arial" w:hAnsi="Arial"/>
          <w:b/>
          <w:bCs/>
          <w:spacing w:val="16"/>
          <w:sz w:val="28"/>
          <w:szCs w:val="28"/>
        </w:rPr>
        <w:t xml:space="preserve"> </w:t>
      </w:r>
      <w:r>
        <w:rPr>
          <w:rFonts w:ascii="Arial" w:hAnsi="Arial"/>
          <w:b/>
          <w:bCs/>
          <w:spacing w:val="5"/>
          <w:sz w:val="28"/>
          <w:szCs w:val="28"/>
          <w:lang w:val="de-DE"/>
        </w:rPr>
        <w:t xml:space="preserve">PART: </w:t>
      </w:r>
    </w:p>
    <w:p w14:paraId="3463BE1C" w14:textId="77777777" w:rsidR="008D0D38" w:rsidRDefault="00524DD6">
      <w:pPr>
        <w:pStyle w:val="BodyA"/>
        <w:jc w:val="center"/>
        <w:rPr>
          <w:rFonts w:ascii="Arial" w:eastAsia="Arial" w:hAnsi="Arial" w:cs="Arial"/>
          <w:b/>
          <w:bCs/>
          <w:sz w:val="28"/>
          <w:szCs w:val="28"/>
        </w:rPr>
      </w:pPr>
      <w:r>
        <w:rPr>
          <w:rFonts w:ascii="Arial" w:hAnsi="Arial"/>
          <w:b/>
          <w:bCs/>
          <w:spacing w:val="15"/>
          <w:sz w:val="28"/>
          <w:szCs w:val="28"/>
        </w:rPr>
        <w:t xml:space="preserve">ASKING </w:t>
      </w:r>
      <w:r>
        <w:rPr>
          <w:rFonts w:ascii="Arial" w:hAnsi="Arial"/>
          <w:b/>
          <w:bCs/>
          <w:spacing w:val="13"/>
          <w:sz w:val="28"/>
          <w:szCs w:val="28"/>
        </w:rPr>
        <w:t>FOR</w:t>
      </w:r>
      <w:r>
        <w:rPr>
          <w:rFonts w:ascii="Arial" w:hAnsi="Arial"/>
          <w:b/>
          <w:bCs/>
          <w:spacing w:val="70"/>
          <w:sz w:val="28"/>
          <w:szCs w:val="28"/>
        </w:rPr>
        <w:t xml:space="preserve"> </w:t>
      </w:r>
      <w:r>
        <w:rPr>
          <w:rFonts w:ascii="Arial" w:hAnsi="Arial"/>
          <w:b/>
          <w:bCs/>
          <w:spacing w:val="20"/>
          <w:sz w:val="28"/>
          <w:szCs w:val="28"/>
          <w:lang w:val="de-DE"/>
        </w:rPr>
        <w:t>HELP</w:t>
      </w:r>
      <w:bookmarkEnd w:id="0"/>
    </w:p>
    <w:p w14:paraId="7180FDC7" w14:textId="77777777" w:rsidR="008D0D38" w:rsidRDefault="008D0D38">
      <w:pPr>
        <w:pStyle w:val="BodyA"/>
        <w:spacing w:after="160" w:line="276" w:lineRule="auto"/>
        <w:jc w:val="both"/>
        <w:rPr>
          <w:rFonts w:ascii="Georgia" w:eastAsia="Georgia" w:hAnsi="Georgia" w:cs="Georgia"/>
          <w:sz w:val="24"/>
          <w:szCs w:val="24"/>
        </w:rPr>
      </w:pPr>
    </w:p>
    <w:p w14:paraId="7C94B1AD"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Believe it or not, often the hardest part of shifting careers or making changes within your career is asking for help.</w:t>
      </w:r>
    </w:p>
    <w:p w14:paraId="6F7139BF"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I admit it – I am a guy. I do not like asking for help. I do not like asking for directions. There, I said it. Sometimes, we’re thrust into situations where our choices are to quit or ask for help. You know you have been there!</w:t>
      </w:r>
    </w:p>
    <w:p w14:paraId="65C156FC" w14:textId="77777777" w:rsidR="008D0D38" w:rsidRDefault="00524DD6">
      <w:pPr>
        <w:pStyle w:val="BodyA"/>
        <w:spacing w:after="160" w:line="276" w:lineRule="auto"/>
        <w:jc w:val="both"/>
        <w:rPr>
          <w:rFonts w:ascii="Arial" w:eastAsia="Arial" w:hAnsi="Arial" w:cs="Arial"/>
          <w:b/>
          <w:bCs/>
          <w:sz w:val="24"/>
          <w:szCs w:val="24"/>
        </w:rPr>
      </w:pPr>
      <w:r>
        <w:rPr>
          <w:rFonts w:ascii="Georgia" w:hAnsi="Georgia"/>
          <w:sz w:val="24"/>
          <w:szCs w:val="24"/>
        </w:rPr>
        <w:t>You can’t do this alone. No matter how many books, articles or blogs you read, you will have to talk to real people in the world you’re seeking to enter. The people in your industry or the company you are targeting are the ones who can tell you about the top players in the industry, the unspoken rules and the most-tested paths to success. They’re the ones who can introduce you to the right people, put in a good word for you or steer you away from the kinds of people who can sabotage your efforts.</w:t>
      </w:r>
    </w:p>
    <w:p w14:paraId="4532F277" w14:textId="77777777" w:rsidR="008D0D38" w:rsidRDefault="008D0D38">
      <w:pPr>
        <w:pStyle w:val="BodyA"/>
        <w:spacing w:after="160" w:line="276" w:lineRule="auto"/>
        <w:jc w:val="both"/>
        <w:rPr>
          <w:rFonts w:ascii="Arial" w:eastAsia="Arial" w:hAnsi="Arial" w:cs="Arial"/>
          <w:b/>
          <w:bCs/>
          <w:sz w:val="24"/>
          <w:szCs w:val="24"/>
        </w:rPr>
      </w:pPr>
    </w:p>
    <w:p w14:paraId="4E8C8ECE" w14:textId="77777777" w:rsidR="008D0D38" w:rsidRDefault="00524DD6">
      <w:pPr>
        <w:pStyle w:val="BodyA"/>
        <w:spacing w:after="160" w:line="276" w:lineRule="auto"/>
        <w:jc w:val="both"/>
        <w:rPr>
          <w:rFonts w:ascii="Arial" w:eastAsia="Arial" w:hAnsi="Arial" w:cs="Arial"/>
          <w:b/>
          <w:bCs/>
          <w:sz w:val="24"/>
          <w:szCs w:val="24"/>
        </w:rPr>
      </w:pPr>
      <w:proofErr w:type="gramStart"/>
      <w:r>
        <w:rPr>
          <w:rFonts w:ascii="Arial" w:hAnsi="Arial"/>
          <w:b/>
          <w:bCs/>
          <w:sz w:val="24"/>
          <w:szCs w:val="24"/>
        </w:rPr>
        <w:t>A LITTLE HUMBLE PIE WITH YOUR COFFEE?</w:t>
      </w:r>
      <w:proofErr w:type="gramEnd"/>
    </w:p>
    <w:p w14:paraId="014F4AEF"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 xml:space="preserve">In these transactions, you’re the receiver, the seeker, </w:t>
      </w:r>
      <w:proofErr w:type="gramStart"/>
      <w:r>
        <w:rPr>
          <w:rFonts w:ascii="Georgia" w:hAnsi="Georgia"/>
          <w:sz w:val="24"/>
          <w:szCs w:val="24"/>
        </w:rPr>
        <w:t>the</w:t>
      </w:r>
      <w:proofErr w:type="gramEnd"/>
      <w:r>
        <w:rPr>
          <w:rFonts w:ascii="Georgia" w:hAnsi="Georgia"/>
          <w:sz w:val="24"/>
          <w:szCs w:val="24"/>
        </w:rPr>
        <w:t xml:space="preserve"> newbie — not the expert. The lunch you bought your source doesn’t adequately compensate him or her for the knowledge you’</w:t>
      </w:r>
      <w:r>
        <w:rPr>
          <w:rFonts w:ascii="Georgia" w:hAnsi="Georgia"/>
          <w:sz w:val="24"/>
          <w:szCs w:val="24"/>
          <w:lang w:val="it-IT"/>
        </w:rPr>
        <w:t xml:space="preserve">re </w:t>
      </w:r>
      <w:proofErr w:type="spellStart"/>
      <w:r>
        <w:rPr>
          <w:rFonts w:ascii="Georgia" w:hAnsi="Georgia"/>
          <w:sz w:val="24"/>
          <w:szCs w:val="24"/>
          <w:lang w:val="it-IT"/>
        </w:rPr>
        <w:t>getting</w:t>
      </w:r>
      <w:proofErr w:type="spellEnd"/>
      <w:r>
        <w:rPr>
          <w:rFonts w:ascii="Georgia" w:hAnsi="Georgia"/>
          <w:sz w:val="24"/>
          <w:szCs w:val="24"/>
          <w:lang w:val="it-IT"/>
        </w:rPr>
        <w:t xml:space="preserve">. </w:t>
      </w:r>
      <w:proofErr w:type="spellStart"/>
      <w:proofErr w:type="gramStart"/>
      <w:r>
        <w:rPr>
          <w:rFonts w:ascii="Georgia" w:hAnsi="Georgia"/>
          <w:sz w:val="24"/>
          <w:szCs w:val="24"/>
          <w:lang w:val="it-IT"/>
        </w:rPr>
        <w:t>You</w:t>
      </w:r>
      <w:proofErr w:type="spellEnd"/>
      <w:r>
        <w:rPr>
          <w:rFonts w:ascii="Georgia" w:hAnsi="Georgia"/>
          <w:sz w:val="24"/>
          <w:szCs w:val="24"/>
        </w:rPr>
        <w:t>’re</w:t>
      </w:r>
      <w:proofErr w:type="gramEnd"/>
      <w:r>
        <w:rPr>
          <w:rFonts w:ascii="Georgia" w:hAnsi="Georgia"/>
          <w:sz w:val="24"/>
          <w:szCs w:val="24"/>
        </w:rPr>
        <w:t xml:space="preserve"> not in the power position. That’s hard for people who have achieved success in their careers and a certain number of gray hairs on their heads.</w:t>
      </w:r>
    </w:p>
    <w:p w14:paraId="59FA5AFC"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For most of us guys, it can actually be a pretty miserable experience. I was a very experienced professional and used to succeeding. I had never really failed miserably at anything until I got the teaching gig. When I did fail miserably there, I wanted to just quit.</w:t>
      </w:r>
    </w:p>
    <w:p w14:paraId="74815D2C"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Because I didn’t believe I should quit, I sucked it up and asked for help. It was hard. But it was eye opening and I ended up being an almost religious supporter of the notion that people really only get where they’re going with the help of other people.</w:t>
      </w:r>
    </w:p>
    <w:p w14:paraId="21E04E4F"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Here’s the shocker: Most people are happy to help you. For one thing, people generally like to be helpful.</w:t>
      </w:r>
    </w:p>
    <w:p w14:paraId="3528E0C6"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For another, you are offering them the power position, and that feels good to everyone. Think of giving the other person that role as a gift. As long as you pay the tab for the coffee or the meal and send them a thank-you note afterward, both of you will benefit from your session.</w:t>
      </w:r>
    </w:p>
    <w:p w14:paraId="7C43EEFB"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 xml:space="preserve">When I went off to teach high school math, I had a great Algebra I mentor. I was totally lost teaching Algebra II. After a few weeks, I asked Ginny, </w:t>
      </w:r>
      <w:proofErr w:type="gramStart"/>
      <w:r>
        <w:rPr>
          <w:rFonts w:ascii="Georgia" w:hAnsi="Georgia"/>
          <w:sz w:val="24"/>
          <w:szCs w:val="24"/>
        </w:rPr>
        <w:t>a 27</w:t>
      </w:r>
      <w:proofErr w:type="gramEnd"/>
      <w:r>
        <w:rPr>
          <w:rFonts w:ascii="Georgia" w:hAnsi="Georgia"/>
          <w:sz w:val="24"/>
          <w:szCs w:val="24"/>
        </w:rPr>
        <w:t xml:space="preserve">- year-old Algebra II teacher, if I could use her lesson plans. My plan was to stay two days behind her in the curriculum and follow her lead exactly. That way I could go down and watch </w:t>
      </w:r>
      <w:r w:rsidR="009C6876">
        <w:rPr>
          <w:rFonts w:ascii="Georgia" w:hAnsi="Georgia"/>
          <w:sz w:val="24"/>
          <w:szCs w:val="24"/>
        </w:rPr>
        <w:t>her teach any lesson that I did</w:t>
      </w:r>
      <w:r w:rsidR="002A7CE7">
        <w:rPr>
          <w:rFonts w:ascii="Georgia" w:hAnsi="Georgia"/>
          <w:sz w:val="24"/>
          <w:szCs w:val="24"/>
        </w:rPr>
        <w:t xml:space="preserve"> not </w:t>
      </w:r>
      <w:r>
        <w:rPr>
          <w:rFonts w:ascii="Georgia" w:hAnsi="Georgia"/>
          <w:sz w:val="24"/>
          <w:szCs w:val="24"/>
        </w:rPr>
        <w:t>understand. I played little puppy dog the rest of the year. Everything she did, I did. I was old enough to be her father, but I followed her lead.</w:t>
      </w:r>
    </w:p>
    <w:p w14:paraId="55341855"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I sucked it up and asked for help.</w:t>
      </w:r>
    </w:p>
    <w:p w14:paraId="4A96462D"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And it gets easier. Not everyone will have insights that move you forward, but just practicing asking for help is an enormously powerful thing.</w:t>
      </w:r>
    </w:p>
    <w:p w14:paraId="020F0943" w14:textId="77777777" w:rsidR="009C6876" w:rsidRDefault="00524DD6">
      <w:pPr>
        <w:pStyle w:val="BodyA"/>
        <w:spacing w:after="160" w:line="276" w:lineRule="auto"/>
        <w:jc w:val="both"/>
        <w:rPr>
          <w:rFonts w:ascii="Georgia" w:hAnsi="Georgia"/>
          <w:sz w:val="24"/>
          <w:szCs w:val="24"/>
        </w:rPr>
      </w:pPr>
      <w:r>
        <w:rPr>
          <w:rFonts w:ascii="Georgia" w:hAnsi="Georgia"/>
          <w:sz w:val="24"/>
          <w:szCs w:val="24"/>
        </w:rPr>
        <w:t>There are several areas where job seekers may need help:</w:t>
      </w:r>
    </w:p>
    <w:p w14:paraId="15E30BCF" w14:textId="77777777" w:rsidR="002A7CE7" w:rsidRDefault="002A7CE7">
      <w:pPr>
        <w:pStyle w:val="BodyA"/>
        <w:spacing w:after="160" w:line="276" w:lineRule="auto"/>
        <w:jc w:val="both"/>
        <w:rPr>
          <w:rFonts w:ascii="Arial" w:hAnsi="Arial"/>
          <w:b/>
          <w:bCs/>
          <w:sz w:val="24"/>
          <w:szCs w:val="24"/>
        </w:rPr>
      </w:pPr>
    </w:p>
    <w:p w14:paraId="4248CE15" w14:textId="77777777" w:rsidR="008D0D38" w:rsidRDefault="00524DD6">
      <w:pPr>
        <w:pStyle w:val="BodyA"/>
        <w:spacing w:after="160" w:line="276" w:lineRule="auto"/>
        <w:jc w:val="both"/>
        <w:rPr>
          <w:rFonts w:ascii="Arial" w:eastAsia="Arial" w:hAnsi="Arial" w:cs="Arial"/>
          <w:b/>
          <w:bCs/>
          <w:sz w:val="24"/>
          <w:szCs w:val="24"/>
        </w:rPr>
      </w:pPr>
      <w:r>
        <w:rPr>
          <w:rFonts w:ascii="Arial" w:hAnsi="Arial"/>
          <w:b/>
          <w:bCs/>
          <w:sz w:val="24"/>
          <w:szCs w:val="24"/>
        </w:rPr>
        <w:t>RESEARCHING POTENTIAL CAREERS</w:t>
      </w:r>
    </w:p>
    <w:p w14:paraId="7E16C9DA" w14:textId="77777777" w:rsidR="008D0D38" w:rsidRDefault="00524DD6">
      <w:pPr>
        <w:pStyle w:val="BodyA"/>
        <w:numPr>
          <w:ilvl w:val="0"/>
          <w:numId w:val="29"/>
        </w:numPr>
        <w:spacing w:after="160" w:line="276" w:lineRule="auto"/>
        <w:jc w:val="both"/>
        <w:rPr>
          <w:rFonts w:ascii="Georgia" w:eastAsia="Georgia" w:hAnsi="Georgia" w:cs="Georgia"/>
          <w:sz w:val="24"/>
          <w:szCs w:val="24"/>
        </w:rPr>
      </w:pPr>
      <w:r>
        <w:rPr>
          <w:rFonts w:ascii="Georgia" w:hAnsi="Georgia"/>
          <w:sz w:val="24"/>
          <w:szCs w:val="24"/>
        </w:rPr>
        <w:t>Asking someone on the inside what it’s really like to work in a specific field.</w:t>
      </w:r>
    </w:p>
    <w:p w14:paraId="4B4AA250" w14:textId="77777777" w:rsidR="008D0D38" w:rsidRDefault="00524DD6">
      <w:pPr>
        <w:pStyle w:val="BodyA"/>
        <w:numPr>
          <w:ilvl w:val="0"/>
          <w:numId w:val="29"/>
        </w:numPr>
        <w:spacing w:after="160" w:line="276" w:lineRule="auto"/>
        <w:jc w:val="both"/>
        <w:rPr>
          <w:rFonts w:ascii="Georgia" w:eastAsia="Georgia" w:hAnsi="Georgia" w:cs="Georgia"/>
          <w:sz w:val="24"/>
          <w:szCs w:val="24"/>
        </w:rPr>
      </w:pPr>
      <w:r>
        <w:rPr>
          <w:rFonts w:ascii="Georgia" w:hAnsi="Georgia"/>
          <w:sz w:val="24"/>
          <w:szCs w:val="24"/>
        </w:rPr>
        <w:t>Asking someone on the inside what it’s like to work for a specific company, and what it takes to get in and succeed.</w:t>
      </w:r>
    </w:p>
    <w:p w14:paraId="0941A31E" w14:textId="77777777" w:rsidR="008D0D38" w:rsidRDefault="00524DD6">
      <w:pPr>
        <w:pStyle w:val="BodyA"/>
        <w:numPr>
          <w:ilvl w:val="0"/>
          <w:numId w:val="29"/>
        </w:numPr>
        <w:spacing w:after="160" w:line="276" w:lineRule="auto"/>
        <w:jc w:val="both"/>
        <w:rPr>
          <w:rFonts w:ascii="Georgia" w:eastAsia="Georgia" w:hAnsi="Georgia" w:cs="Georgia"/>
          <w:sz w:val="24"/>
          <w:szCs w:val="24"/>
        </w:rPr>
      </w:pPr>
      <w:r>
        <w:rPr>
          <w:rFonts w:ascii="Georgia" w:hAnsi="Georgia"/>
          <w:sz w:val="24"/>
          <w:szCs w:val="24"/>
        </w:rPr>
        <w:t>Asking for advice about what’s needed in a specific career.</w:t>
      </w:r>
    </w:p>
    <w:p w14:paraId="361B7763" w14:textId="77777777" w:rsidR="008D0D38" w:rsidRDefault="00524DD6" w:rsidP="005F7BAD">
      <w:pPr>
        <w:pStyle w:val="BodyA"/>
        <w:numPr>
          <w:ilvl w:val="0"/>
          <w:numId w:val="29"/>
        </w:numPr>
        <w:spacing w:after="160" w:line="276" w:lineRule="auto"/>
        <w:rPr>
          <w:rFonts w:ascii="Georgia" w:eastAsia="Georgia" w:hAnsi="Georgia" w:cs="Georgia"/>
          <w:sz w:val="24"/>
          <w:szCs w:val="24"/>
        </w:rPr>
      </w:pPr>
      <w:r>
        <w:rPr>
          <w:rFonts w:ascii="Georgia" w:hAnsi="Georgia"/>
          <w:sz w:val="24"/>
          <w:szCs w:val="24"/>
        </w:rPr>
        <w:t>Asking for a recommendation or introduction to someone who can give you more advice.</w:t>
      </w:r>
    </w:p>
    <w:p w14:paraId="56BFE15D" w14:textId="77777777" w:rsidR="008D0D38" w:rsidRDefault="008D0D38">
      <w:pPr>
        <w:pStyle w:val="BodyA"/>
        <w:spacing w:after="160" w:line="276" w:lineRule="auto"/>
        <w:jc w:val="both"/>
        <w:rPr>
          <w:rFonts w:ascii="Georgia" w:eastAsia="Georgia" w:hAnsi="Georgia" w:cs="Georgia"/>
          <w:sz w:val="24"/>
          <w:szCs w:val="24"/>
        </w:rPr>
      </w:pPr>
    </w:p>
    <w:p w14:paraId="1A3582CE" w14:textId="77777777" w:rsidR="002A7CE7" w:rsidRDefault="002A7CE7">
      <w:pPr>
        <w:pStyle w:val="BodyA"/>
        <w:spacing w:after="160" w:line="276" w:lineRule="auto"/>
        <w:jc w:val="both"/>
        <w:rPr>
          <w:rFonts w:ascii="Arial" w:hAnsi="Arial"/>
          <w:b/>
          <w:bCs/>
          <w:sz w:val="24"/>
          <w:szCs w:val="24"/>
        </w:rPr>
      </w:pPr>
    </w:p>
    <w:p w14:paraId="11E7E065" w14:textId="77777777" w:rsidR="008D0D38" w:rsidRDefault="00524DD6">
      <w:pPr>
        <w:pStyle w:val="BodyA"/>
        <w:spacing w:after="160" w:line="276" w:lineRule="auto"/>
        <w:jc w:val="both"/>
        <w:rPr>
          <w:rFonts w:ascii="Arial" w:eastAsia="Arial" w:hAnsi="Arial" w:cs="Arial"/>
          <w:b/>
          <w:bCs/>
          <w:sz w:val="24"/>
          <w:szCs w:val="24"/>
        </w:rPr>
      </w:pPr>
      <w:r>
        <w:rPr>
          <w:rFonts w:ascii="Arial" w:hAnsi="Arial"/>
          <w:b/>
          <w:bCs/>
          <w:sz w:val="24"/>
          <w:szCs w:val="24"/>
        </w:rPr>
        <w:t>SEEKING SUPPORT</w:t>
      </w:r>
    </w:p>
    <w:p w14:paraId="07984814" w14:textId="77777777" w:rsidR="008D0D38" w:rsidRDefault="00524DD6" w:rsidP="005F7BAD">
      <w:pPr>
        <w:pStyle w:val="BodyA"/>
        <w:numPr>
          <w:ilvl w:val="0"/>
          <w:numId w:val="31"/>
        </w:numPr>
        <w:spacing w:after="160" w:line="276" w:lineRule="auto"/>
        <w:rPr>
          <w:rFonts w:ascii="Georgia" w:eastAsia="Georgia" w:hAnsi="Georgia" w:cs="Georgia"/>
          <w:sz w:val="24"/>
          <w:szCs w:val="24"/>
        </w:rPr>
      </w:pPr>
      <w:r>
        <w:rPr>
          <w:rFonts w:ascii="Georgia" w:hAnsi="Georgia"/>
          <w:sz w:val="24"/>
          <w:szCs w:val="24"/>
        </w:rPr>
        <w:t>Asking for a recommendation on your resume or LinkedIn.</w:t>
      </w:r>
    </w:p>
    <w:p w14:paraId="7811E262" w14:textId="77777777" w:rsidR="008D0D38" w:rsidRDefault="00524DD6">
      <w:pPr>
        <w:pStyle w:val="BodyA"/>
        <w:numPr>
          <w:ilvl w:val="0"/>
          <w:numId w:val="31"/>
        </w:numPr>
        <w:spacing w:after="160" w:line="276" w:lineRule="auto"/>
        <w:jc w:val="both"/>
        <w:rPr>
          <w:rFonts w:ascii="Georgia" w:eastAsia="Georgia" w:hAnsi="Georgia" w:cs="Georgia"/>
          <w:sz w:val="24"/>
          <w:szCs w:val="24"/>
        </w:rPr>
      </w:pPr>
      <w:r>
        <w:rPr>
          <w:rFonts w:ascii="Georgia" w:hAnsi="Georgia"/>
          <w:sz w:val="24"/>
          <w:szCs w:val="24"/>
        </w:rPr>
        <w:t>Asking for someone to put in a good word for you.</w:t>
      </w:r>
    </w:p>
    <w:p w14:paraId="6126AF81" w14:textId="77777777" w:rsidR="008D0D38" w:rsidRDefault="008D0D38">
      <w:pPr>
        <w:pStyle w:val="BodyA"/>
        <w:spacing w:after="160" w:line="276" w:lineRule="auto"/>
        <w:jc w:val="both"/>
        <w:rPr>
          <w:rFonts w:ascii="Georgia" w:eastAsia="Georgia" w:hAnsi="Georgia" w:cs="Georgia"/>
          <w:sz w:val="24"/>
          <w:szCs w:val="24"/>
        </w:rPr>
      </w:pPr>
    </w:p>
    <w:p w14:paraId="2427C2E7" w14:textId="77777777" w:rsidR="008D0D38" w:rsidRDefault="00524DD6">
      <w:pPr>
        <w:pStyle w:val="BodyA"/>
        <w:spacing w:after="160" w:line="276" w:lineRule="auto"/>
        <w:jc w:val="both"/>
        <w:rPr>
          <w:rFonts w:ascii="Arial" w:eastAsia="Arial" w:hAnsi="Arial" w:cs="Arial"/>
          <w:b/>
          <w:bCs/>
          <w:sz w:val="24"/>
          <w:szCs w:val="24"/>
          <w:lang w:val="es-ES_tradnl"/>
        </w:rPr>
      </w:pPr>
      <w:r>
        <w:rPr>
          <w:rFonts w:ascii="Arial" w:hAnsi="Arial"/>
          <w:b/>
          <w:bCs/>
          <w:sz w:val="24"/>
          <w:szCs w:val="24"/>
          <w:lang w:val="es-ES_tradnl"/>
        </w:rPr>
        <w:t>SOCIAL MEDIA HELP</w:t>
      </w:r>
    </w:p>
    <w:p w14:paraId="246CE5FF"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 xml:space="preserve">Nowadays, there are so many social networks that people are getting picky about which ones they want to mess with. You need to figure out where the people you need to talk to </w:t>
      </w:r>
      <w:proofErr w:type="gramStart"/>
      <w:r>
        <w:rPr>
          <w:rFonts w:ascii="Georgia" w:hAnsi="Georgia"/>
          <w:sz w:val="24"/>
          <w:szCs w:val="24"/>
        </w:rPr>
        <w:t>are</w:t>
      </w:r>
      <w:proofErr w:type="gramEnd"/>
      <w:r>
        <w:rPr>
          <w:rFonts w:ascii="Georgia" w:hAnsi="Georgia"/>
          <w:sz w:val="24"/>
          <w:szCs w:val="24"/>
        </w:rPr>
        <w:t>.</w:t>
      </w:r>
    </w:p>
    <w:p w14:paraId="00C02575"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LinkedIn is a given. When hiring, many companies now look at a LinkedIn profile in lieu of a resume. But there are also a lot of Facebook groups around finding jobs and networking, so it's useful to be active there, too.</w:t>
      </w:r>
    </w:p>
    <w:p w14:paraId="6669A75C" w14:textId="77777777" w:rsidR="002A7CE7" w:rsidRDefault="00524DD6">
      <w:pPr>
        <w:pStyle w:val="BodyA"/>
        <w:spacing w:after="160" w:line="276" w:lineRule="auto"/>
        <w:jc w:val="both"/>
        <w:rPr>
          <w:rFonts w:ascii="Georgia" w:hAnsi="Georgia"/>
          <w:sz w:val="24"/>
          <w:szCs w:val="24"/>
        </w:rPr>
      </w:pPr>
      <w:r>
        <w:rPr>
          <w:rFonts w:ascii="Georgia" w:hAnsi="Georgia"/>
          <w:sz w:val="24"/>
          <w:szCs w:val="24"/>
        </w:rPr>
        <w:t xml:space="preserve">The bottom line is you don’t have to know all the tools, apps and social media sites, but you do have to have enough familiarity with them to be ready to learn a new one fast when someone asks you to use it to set up an appointment, apply for a job or complete some other task. Try </w:t>
      </w:r>
      <w:proofErr w:type="spellStart"/>
      <w:r>
        <w:rPr>
          <w:rFonts w:ascii="Georgia" w:hAnsi="Georgia"/>
          <w:sz w:val="24"/>
          <w:szCs w:val="24"/>
        </w:rPr>
        <w:t>Googling</w:t>
      </w:r>
      <w:proofErr w:type="spellEnd"/>
      <w:r>
        <w:rPr>
          <w:rFonts w:ascii="Georgia" w:hAnsi="Georgia"/>
          <w:sz w:val="24"/>
          <w:szCs w:val="24"/>
        </w:rPr>
        <w:t xml:space="preserve"> "top job-seeking applications and software" to see what’s hot right now.</w:t>
      </w:r>
    </w:p>
    <w:p w14:paraId="7E46548D" w14:textId="77777777" w:rsidR="00E26D50" w:rsidRDefault="00E26D50">
      <w:pPr>
        <w:pStyle w:val="BodyA"/>
        <w:spacing w:after="160" w:line="276" w:lineRule="auto"/>
        <w:jc w:val="both"/>
        <w:rPr>
          <w:rFonts w:ascii="Georgia" w:hAnsi="Georgia"/>
          <w:sz w:val="24"/>
          <w:szCs w:val="24"/>
        </w:rPr>
      </w:pPr>
    </w:p>
    <w:p w14:paraId="6B26B29C" w14:textId="77777777" w:rsidR="00E26D50" w:rsidRDefault="00E26D50">
      <w:pPr>
        <w:pStyle w:val="BodyA"/>
        <w:spacing w:after="160" w:line="276" w:lineRule="auto"/>
        <w:jc w:val="both"/>
        <w:rPr>
          <w:rFonts w:ascii="Arial" w:hAnsi="Arial"/>
          <w:b/>
          <w:bCs/>
          <w:sz w:val="24"/>
          <w:szCs w:val="24"/>
        </w:rPr>
      </w:pPr>
    </w:p>
    <w:p w14:paraId="469F0195" w14:textId="77777777" w:rsidR="008D0D38" w:rsidRDefault="00524DD6">
      <w:pPr>
        <w:pStyle w:val="BodyA"/>
        <w:spacing w:after="160" w:line="276" w:lineRule="auto"/>
        <w:jc w:val="both"/>
        <w:rPr>
          <w:rFonts w:ascii="Arial" w:eastAsia="Arial" w:hAnsi="Arial" w:cs="Arial"/>
          <w:b/>
          <w:bCs/>
          <w:sz w:val="24"/>
          <w:szCs w:val="24"/>
        </w:rPr>
      </w:pPr>
      <w:r>
        <w:rPr>
          <w:rFonts w:ascii="Arial" w:hAnsi="Arial"/>
          <w:b/>
          <w:bCs/>
          <w:sz w:val="24"/>
          <w:szCs w:val="24"/>
        </w:rPr>
        <w:t>ALL IS NOT LOST</w:t>
      </w:r>
    </w:p>
    <w:p w14:paraId="5D0C9528"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Probably, the skills and experience you’ve amassed over your career will find a place in your new career and help you be even better at your new job than you would have been without them.</w:t>
      </w:r>
    </w:p>
    <w:p w14:paraId="46C30C2D"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But right now, clinging to the security of competency you’ve demonstrated at your old job will just get in the way of finding a new career you can enjoy for the next several decades.</w:t>
      </w:r>
    </w:p>
    <w:p w14:paraId="43B702B9"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Depending on the magnitude of the pivot you intend to make, you will have to suck it up and be humble. You are no longer the expert. I have a friend who is making a major change into green energy. He is working as an apprentice electrician. He is learning to be humble.</w:t>
      </w:r>
    </w:p>
    <w:p w14:paraId="5EF04E05"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When he’s done, he’ll have new knowledge that— coupled with everything he’s learned about working hard, meeting customers’ expectations and marketing himself—will take him into a future he wants.</w:t>
      </w:r>
    </w:p>
    <w:p w14:paraId="43EDF55A"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He will have made the pivot. After all, that’s the goal.</w:t>
      </w:r>
    </w:p>
    <w:p w14:paraId="1AEA47E0" w14:textId="77777777" w:rsidR="008D0D38" w:rsidRDefault="008D0D38">
      <w:pPr>
        <w:pStyle w:val="BodyA"/>
        <w:spacing w:after="160" w:line="276" w:lineRule="auto"/>
        <w:jc w:val="both"/>
        <w:rPr>
          <w:rFonts w:ascii="Georgia" w:eastAsia="Georgia" w:hAnsi="Georgia" w:cs="Georgia"/>
          <w:sz w:val="24"/>
          <w:szCs w:val="24"/>
        </w:rPr>
      </w:pPr>
    </w:p>
    <w:p w14:paraId="28D42F79" w14:textId="77777777" w:rsidR="008D0D38" w:rsidRDefault="008D0D38">
      <w:pPr>
        <w:pStyle w:val="BodyA"/>
        <w:spacing w:after="160" w:line="276" w:lineRule="auto"/>
        <w:jc w:val="both"/>
        <w:rPr>
          <w:rFonts w:ascii="Georgia" w:eastAsia="Georgia" w:hAnsi="Georgia" w:cs="Georgia"/>
          <w:sz w:val="24"/>
          <w:szCs w:val="24"/>
          <w:lang w:val="de-DE"/>
        </w:rPr>
      </w:pPr>
    </w:p>
    <w:p w14:paraId="6F2DF94A" w14:textId="77777777" w:rsidR="008D0D38" w:rsidRDefault="008D0D38">
      <w:pPr>
        <w:pStyle w:val="BodyA"/>
        <w:spacing w:after="160" w:line="276" w:lineRule="auto"/>
        <w:jc w:val="both"/>
        <w:rPr>
          <w:rFonts w:ascii="Georgia" w:eastAsia="Georgia" w:hAnsi="Georgia" w:cs="Georgia"/>
          <w:sz w:val="24"/>
          <w:szCs w:val="24"/>
          <w:lang w:val="de-DE"/>
        </w:rPr>
      </w:pPr>
    </w:p>
    <w:p w14:paraId="51C17EE6" w14:textId="77777777" w:rsidR="008D0D38" w:rsidRDefault="008D0D38">
      <w:pPr>
        <w:pStyle w:val="BodyA"/>
        <w:spacing w:after="160" w:line="276" w:lineRule="auto"/>
        <w:jc w:val="both"/>
        <w:rPr>
          <w:rFonts w:ascii="Georgia" w:eastAsia="Georgia" w:hAnsi="Georgia" w:cs="Georgia"/>
          <w:sz w:val="24"/>
          <w:szCs w:val="24"/>
          <w:lang w:val="de-DE"/>
        </w:rPr>
      </w:pPr>
    </w:p>
    <w:p w14:paraId="072E1081" w14:textId="77777777" w:rsidR="008D0D38" w:rsidRDefault="008D0D38">
      <w:pPr>
        <w:pStyle w:val="BodyA"/>
        <w:spacing w:after="160" w:line="276" w:lineRule="auto"/>
        <w:jc w:val="both"/>
        <w:rPr>
          <w:rFonts w:ascii="Georgia" w:eastAsia="Georgia" w:hAnsi="Georgia" w:cs="Georgia"/>
          <w:sz w:val="24"/>
          <w:szCs w:val="24"/>
          <w:lang w:val="de-DE"/>
        </w:rPr>
      </w:pPr>
    </w:p>
    <w:p w14:paraId="0D3BDB44" w14:textId="77777777" w:rsidR="008D0D38" w:rsidRDefault="008D0D38">
      <w:pPr>
        <w:pStyle w:val="BodyA"/>
        <w:spacing w:after="160" w:line="276" w:lineRule="auto"/>
        <w:jc w:val="both"/>
        <w:rPr>
          <w:rFonts w:ascii="Georgia" w:eastAsia="Georgia" w:hAnsi="Georgia" w:cs="Georgia"/>
          <w:sz w:val="24"/>
          <w:szCs w:val="24"/>
          <w:lang w:val="de-DE"/>
        </w:rPr>
      </w:pPr>
    </w:p>
    <w:p w14:paraId="4C576E3C" w14:textId="77777777" w:rsidR="008D0D38" w:rsidRDefault="008D0D38">
      <w:pPr>
        <w:pStyle w:val="BodyA"/>
        <w:spacing w:after="160" w:line="276" w:lineRule="auto"/>
        <w:jc w:val="both"/>
        <w:rPr>
          <w:rFonts w:ascii="Georgia" w:eastAsia="Georgia" w:hAnsi="Georgia" w:cs="Georgia"/>
          <w:sz w:val="24"/>
          <w:szCs w:val="24"/>
          <w:lang w:val="de-DE"/>
        </w:rPr>
      </w:pPr>
    </w:p>
    <w:p w14:paraId="512CC5EB" w14:textId="77777777" w:rsidR="008D0D38" w:rsidRDefault="00524DD6">
      <w:pPr>
        <w:pStyle w:val="BodyA"/>
        <w:spacing w:after="160" w:line="276" w:lineRule="auto"/>
        <w:jc w:val="both"/>
        <w:rPr>
          <w:rFonts w:ascii="Arial" w:eastAsia="Arial" w:hAnsi="Arial" w:cs="Arial"/>
          <w:b/>
          <w:bCs/>
          <w:i/>
          <w:iCs/>
          <w:sz w:val="24"/>
          <w:szCs w:val="24"/>
          <w:lang w:val="de-DE"/>
        </w:rPr>
      </w:pPr>
      <w:r>
        <w:rPr>
          <w:rFonts w:ascii="Arial" w:hAnsi="Arial"/>
          <w:b/>
          <w:bCs/>
          <w:i/>
          <w:iCs/>
          <w:sz w:val="24"/>
          <w:szCs w:val="24"/>
          <w:lang w:val="de-DE"/>
        </w:rPr>
        <w:t>ACTION STEPS:</w:t>
      </w:r>
    </w:p>
    <w:p w14:paraId="3DB1A535" w14:textId="77777777" w:rsidR="008D0D38" w:rsidRDefault="00524DD6">
      <w:pPr>
        <w:pStyle w:val="BodyA"/>
        <w:numPr>
          <w:ilvl w:val="0"/>
          <w:numId w:val="33"/>
        </w:numPr>
        <w:spacing w:after="160" w:line="276" w:lineRule="auto"/>
        <w:jc w:val="both"/>
        <w:rPr>
          <w:rFonts w:ascii="Georgia" w:eastAsia="Georgia" w:hAnsi="Georgia" w:cs="Georgia"/>
          <w:sz w:val="24"/>
          <w:szCs w:val="24"/>
        </w:rPr>
      </w:pPr>
      <w:r>
        <w:rPr>
          <w:rFonts w:ascii="Georgia" w:hAnsi="Georgia"/>
          <w:sz w:val="24"/>
          <w:szCs w:val="24"/>
        </w:rPr>
        <w:t>Find people who can help you reach those goals and connect with them via LinkedIn, email or phone call.</w:t>
      </w:r>
    </w:p>
    <w:p w14:paraId="631BBE1D" w14:textId="77777777" w:rsidR="008D0D38" w:rsidRDefault="00524DD6">
      <w:pPr>
        <w:pStyle w:val="BodyA"/>
        <w:numPr>
          <w:ilvl w:val="0"/>
          <w:numId w:val="33"/>
        </w:numPr>
        <w:spacing w:after="160" w:line="276" w:lineRule="auto"/>
        <w:jc w:val="both"/>
        <w:rPr>
          <w:rFonts w:ascii="Georgia" w:eastAsia="Georgia" w:hAnsi="Georgia" w:cs="Georgia"/>
          <w:sz w:val="24"/>
          <w:szCs w:val="24"/>
        </w:rPr>
      </w:pPr>
      <w:r>
        <w:rPr>
          <w:rFonts w:ascii="Georgia" w:hAnsi="Georgia"/>
          <w:sz w:val="24"/>
          <w:szCs w:val="24"/>
        </w:rPr>
        <w:t>Take these people out for coffee, lunch or a walk. Remember to be humble. This time, you’re not the expert!</w:t>
      </w:r>
    </w:p>
    <w:p w14:paraId="3A5952E6" w14:textId="77777777" w:rsidR="008D0D38" w:rsidRDefault="008D0D38">
      <w:pPr>
        <w:pStyle w:val="BodyA"/>
        <w:spacing w:after="160" w:line="276" w:lineRule="auto"/>
        <w:jc w:val="both"/>
        <w:rPr>
          <w:rFonts w:ascii="Georgia" w:eastAsia="Georgia" w:hAnsi="Georgia" w:cs="Georgia"/>
          <w:sz w:val="24"/>
          <w:szCs w:val="24"/>
        </w:rPr>
      </w:pPr>
    </w:p>
    <w:p w14:paraId="0FCE1EC5" w14:textId="77777777" w:rsidR="008D0D38" w:rsidRDefault="00524DD6">
      <w:pPr>
        <w:pStyle w:val="BodyA"/>
        <w:spacing w:after="160" w:line="276" w:lineRule="auto"/>
        <w:rPr>
          <w:rFonts w:ascii="Georgia" w:eastAsia="Georgia" w:hAnsi="Georgia" w:cs="Georgia"/>
          <w:sz w:val="24"/>
          <w:szCs w:val="24"/>
        </w:rPr>
      </w:pPr>
      <w:r>
        <w:rPr>
          <w:rFonts w:ascii="Georgia" w:hAnsi="Georgia"/>
          <w:sz w:val="24"/>
          <w:szCs w:val="24"/>
        </w:rPr>
        <w:t xml:space="preserve">             For additional resources, check out:</w:t>
      </w:r>
    </w:p>
    <w:p w14:paraId="717F1D8A" w14:textId="77777777" w:rsidR="008D0D38" w:rsidRDefault="00524DD6">
      <w:pPr>
        <w:pStyle w:val="BodyA"/>
        <w:spacing w:after="160" w:line="276" w:lineRule="auto"/>
        <w:ind w:left="720"/>
        <w:sectPr w:rsidR="008D0D38">
          <w:headerReference w:type="even" r:id="rId9"/>
          <w:headerReference w:type="default" r:id="rId10"/>
          <w:footerReference w:type="even" r:id="rId11"/>
          <w:footerReference w:type="default" r:id="rId12"/>
          <w:footerReference w:type="first" r:id="rId13"/>
          <w:pgSz w:w="8640" w:h="12960"/>
          <w:pgMar w:top="1440" w:right="1440" w:bottom="1440" w:left="1800" w:header="720" w:footer="864" w:gutter="0"/>
          <w:cols w:space="720"/>
          <w:titlePg/>
        </w:sectPr>
      </w:pPr>
      <w:r>
        <w:rPr>
          <w:rFonts w:ascii="Georgia" w:hAnsi="Georgia"/>
          <w:sz w:val="24"/>
          <w:szCs w:val="24"/>
        </w:rPr>
        <w:t xml:space="preserve">Repurpose Your Career Resource </w:t>
      </w:r>
      <w:proofErr w:type="gramStart"/>
      <w:r>
        <w:rPr>
          <w:rFonts w:ascii="Georgia" w:hAnsi="Georgia"/>
          <w:sz w:val="24"/>
          <w:szCs w:val="24"/>
        </w:rPr>
        <w:t xml:space="preserve">Center  </w:t>
      </w:r>
      <w:proofErr w:type="gramEnd"/>
      <w:hyperlink r:id="rId14" w:history="1">
        <w:r>
          <w:rPr>
            <w:rStyle w:val="Hyperlink0"/>
          </w:rPr>
          <w:t>https://careerpivot.com/RYC-Resources</w:t>
        </w:r>
        <w:r>
          <w:rPr>
            <w:rStyle w:val="Link"/>
            <w:rFonts w:ascii="Gill Sans MT" w:eastAsia="Gill Sans MT" w:hAnsi="Gill Sans MT" w:cs="Gill Sans MT"/>
            <w:sz w:val="24"/>
            <w:szCs w:val="24"/>
          </w:rPr>
          <w:t>/</w:t>
        </w:r>
      </w:hyperlink>
    </w:p>
    <w:p w14:paraId="349D3D41" w14:textId="77777777" w:rsidR="008D0D38" w:rsidRDefault="008D0D38">
      <w:pPr>
        <w:pStyle w:val="BodyA"/>
        <w:spacing w:after="160" w:line="276" w:lineRule="auto"/>
        <w:jc w:val="center"/>
        <w:rPr>
          <w:rFonts w:ascii="Arial" w:eastAsia="Arial" w:hAnsi="Arial" w:cs="Arial"/>
          <w:b/>
          <w:bCs/>
          <w:sz w:val="28"/>
          <w:szCs w:val="28"/>
        </w:rPr>
      </w:pPr>
    </w:p>
    <w:p w14:paraId="0F43C5DA" w14:textId="77777777" w:rsidR="008D0D38" w:rsidRDefault="008D0D38">
      <w:pPr>
        <w:pStyle w:val="BodyA"/>
        <w:spacing w:after="160" w:line="276" w:lineRule="auto"/>
        <w:jc w:val="center"/>
        <w:rPr>
          <w:rFonts w:ascii="Arial" w:eastAsia="Arial" w:hAnsi="Arial" w:cs="Arial"/>
          <w:b/>
          <w:bCs/>
          <w:sz w:val="28"/>
          <w:szCs w:val="28"/>
        </w:rPr>
      </w:pPr>
    </w:p>
    <w:p w14:paraId="3609EA80" w14:textId="77777777" w:rsidR="002A7CE7" w:rsidRDefault="002A7CE7">
      <w:pPr>
        <w:pStyle w:val="BodyA"/>
        <w:spacing w:after="160" w:line="276" w:lineRule="auto"/>
        <w:jc w:val="center"/>
        <w:rPr>
          <w:rFonts w:ascii="Arial" w:hAnsi="Arial"/>
          <w:b/>
          <w:bCs/>
          <w:sz w:val="28"/>
          <w:szCs w:val="28"/>
        </w:rPr>
      </w:pPr>
    </w:p>
    <w:p w14:paraId="60BD30C7" w14:textId="77777777" w:rsidR="008D0D38" w:rsidRDefault="008D0D38">
      <w:pPr>
        <w:pStyle w:val="BodyA"/>
        <w:spacing w:after="160" w:line="276" w:lineRule="auto"/>
        <w:jc w:val="both"/>
      </w:pPr>
    </w:p>
    <w:sectPr w:rsidR="008D0D38">
      <w:headerReference w:type="even" r:id="rId15"/>
      <w:headerReference w:type="default" r:id="rId16"/>
      <w:footerReference w:type="even" r:id="rId17"/>
      <w:footerReference w:type="default" r:id="rId18"/>
      <w:headerReference w:type="first" r:id="rId19"/>
      <w:footerReference w:type="first" r:id="rId20"/>
      <w:type w:val="continuous"/>
      <w:pgSz w:w="8640" w:h="12960"/>
      <w:pgMar w:top="1440" w:right="144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4A34" w14:textId="77777777" w:rsidR="007F4697" w:rsidRDefault="007F4697" w:rsidP="00E77369">
      <w:r>
        <w:separator/>
      </w:r>
    </w:p>
  </w:endnote>
  <w:endnote w:type="continuationSeparator" w:id="0">
    <w:p w14:paraId="515B37C8" w14:textId="77777777" w:rsidR="007F4697" w:rsidRDefault="007F4697" w:rsidP="00E7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altName w:val="Times New Roman PSMT"/>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D995"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65408" behindDoc="0" locked="0" layoutInCell="1" allowOverlap="1" wp14:anchorId="7DD1C4A3" wp14:editId="73718E4F">
              <wp:simplePos x="0" y="0"/>
              <wp:positionH relativeFrom="column">
                <wp:posOffset>114300</wp:posOffset>
              </wp:positionH>
              <wp:positionV relativeFrom="paragraph">
                <wp:posOffset>38100</wp:posOffset>
              </wp:positionV>
              <wp:extent cx="2779395" cy="400050"/>
              <wp:effectExtent l="0" t="0" r="14605" b="31750"/>
              <wp:wrapNone/>
              <wp:docPr id="4" name="Text Box 4"/>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6B55E195" w14:textId="77777777" w:rsidR="007E0C81" w:rsidRDefault="007E0C81" w:rsidP="007E0C81">
                          <w:pPr>
                            <w:jc w:val="center"/>
                            <w:rPr>
                              <w:sz w:val="20"/>
                              <w:szCs w:val="20"/>
                            </w:rPr>
                          </w:pPr>
                          <w:r>
                            <w:rPr>
                              <w:sz w:val="20"/>
                              <w:szCs w:val="20"/>
                            </w:rPr>
                            <w:t xml:space="preserve">Copyright © 2019 Marc Miller and Associates, LLC </w:t>
                          </w:r>
                        </w:p>
                        <w:p w14:paraId="58BBF4EF"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pt;margin-top:3pt;width:218.85pt;height:3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" filled="f" strokeweight=".5pt">
              <v:textbox style="mso-fit-shape-to-text:t" inset="4pt,4pt,4pt,4pt">
                <w:txbxContent>
                  <w:p w14:paraId="6B55E195" w14:textId="77777777" w:rsidR="007E0C81" w:rsidRDefault="007E0C81" w:rsidP="007E0C81">
                    <w:pPr>
                      <w:jc w:val="center"/>
                      <w:rPr>
                        <w:sz w:val="20"/>
                        <w:szCs w:val="20"/>
                      </w:rPr>
                    </w:pPr>
                    <w:r>
                      <w:rPr>
                        <w:sz w:val="20"/>
                        <w:szCs w:val="20"/>
                      </w:rPr>
                      <w:t xml:space="preserve">Copyright © 2019 Marc Miller and Associates, LLC </w:t>
                    </w:r>
                  </w:p>
                  <w:p w14:paraId="58BBF4EF"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DE797B">
      <w:rPr>
        <w:noProof/>
      </w:rPr>
      <w:t>2</w:t>
    </w:r>
    <w:r w:rsidR="00524DD6">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3D86" w14:textId="77777777" w:rsidR="00524DD6" w:rsidRDefault="007E0C81" w:rsidP="00E77369">
    <w:pPr>
      <w:pStyle w:val="Footer"/>
      <w:tabs>
        <w:tab w:val="clear" w:pos="9360"/>
        <w:tab w:val="right" w:pos="5380"/>
      </w:tabs>
      <w:jc w:val="right"/>
    </w:pPr>
    <w:r>
      <w:rPr>
        <w:noProof/>
      </w:rPr>
      <mc:AlternateContent>
        <mc:Choice Requires="wps">
          <w:drawing>
            <wp:anchor distT="0" distB="0" distL="114300" distR="114300" simplePos="0" relativeHeight="251667456" behindDoc="0" locked="0" layoutInCell="1" allowOverlap="1" wp14:anchorId="666D5885" wp14:editId="0BE9CED8">
              <wp:simplePos x="0" y="0"/>
              <wp:positionH relativeFrom="column">
                <wp:posOffset>342900</wp:posOffset>
              </wp:positionH>
              <wp:positionV relativeFrom="paragraph">
                <wp:posOffset>-76200</wp:posOffset>
              </wp:positionV>
              <wp:extent cx="2779395" cy="400050"/>
              <wp:effectExtent l="0" t="0" r="14605" b="31750"/>
              <wp:wrapNone/>
              <wp:docPr id="5" name="Text Box 5"/>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2F76250D" w14:textId="77777777" w:rsidR="007E0C81" w:rsidRDefault="007E0C81" w:rsidP="007E0C81">
                          <w:pPr>
                            <w:jc w:val="center"/>
                            <w:rPr>
                              <w:sz w:val="20"/>
                              <w:szCs w:val="20"/>
                            </w:rPr>
                          </w:pPr>
                          <w:r>
                            <w:rPr>
                              <w:sz w:val="20"/>
                              <w:szCs w:val="20"/>
                            </w:rPr>
                            <w:t xml:space="preserve">Copyright © 2019 Marc Miller and Associates, LLC </w:t>
                          </w:r>
                        </w:p>
                        <w:p w14:paraId="62783D69"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27pt;margin-top:-5.95pt;width:218.85pt;height:3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" filled="f" strokeweight=".5pt">
              <v:textbox style="mso-fit-shape-to-text:t" inset="4pt,4pt,4pt,4pt">
                <w:txbxContent>
                  <w:p w14:paraId="2F76250D" w14:textId="77777777" w:rsidR="007E0C81" w:rsidRDefault="007E0C81" w:rsidP="007E0C81">
                    <w:pPr>
                      <w:jc w:val="center"/>
                      <w:rPr>
                        <w:sz w:val="20"/>
                        <w:szCs w:val="20"/>
                      </w:rPr>
                    </w:pPr>
                    <w:r>
                      <w:rPr>
                        <w:sz w:val="20"/>
                        <w:szCs w:val="20"/>
                      </w:rPr>
                      <w:t xml:space="preserve">Copyright © 2019 Marc Miller and Associates, LLC </w:t>
                    </w:r>
                  </w:p>
                  <w:p w14:paraId="62783D69"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DE797B">
      <w:rPr>
        <w:noProof/>
      </w:rPr>
      <w:t>3</w:t>
    </w:r>
    <w:r w:rsidR="00524DD6">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C69D"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DE797B">
      <w:rPr>
        <w:noProof/>
      </w:rPr>
      <w:t>1</w:t>
    </w:r>
    <w:r>
      <w:fldChar w:fldCharType="end"/>
    </w:r>
    <w:r w:rsidR="007E0C81">
      <w:rPr>
        <w:noProof/>
      </w:rPr>
      <mc:AlternateContent>
        <mc:Choice Requires="wps">
          <w:drawing>
            <wp:anchor distT="0" distB="0" distL="114300" distR="114300" simplePos="0" relativeHeight="251663360" behindDoc="0" locked="0" layoutInCell="1" allowOverlap="1" wp14:anchorId="23B0F6DB" wp14:editId="56FB06D9">
              <wp:simplePos x="0" y="0"/>
              <wp:positionH relativeFrom="column">
                <wp:posOffset>381000</wp:posOffset>
              </wp:positionH>
              <wp:positionV relativeFrom="paragraph">
                <wp:posOffset>76200</wp:posOffset>
              </wp:positionV>
              <wp:extent cx="2779395" cy="400050"/>
              <wp:effectExtent l="0" t="0" r="14605" b="31750"/>
              <wp:wrapNone/>
              <wp:docPr id="3" name="Text Box 3"/>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50F351E1" w14:textId="77777777" w:rsidR="007E0C81" w:rsidRDefault="007E0C81" w:rsidP="007E0C81">
                          <w:pPr>
                            <w:jc w:val="center"/>
                            <w:rPr>
                              <w:sz w:val="20"/>
                              <w:szCs w:val="20"/>
                            </w:rPr>
                          </w:pPr>
                          <w:r>
                            <w:rPr>
                              <w:sz w:val="20"/>
                              <w:szCs w:val="20"/>
                            </w:rPr>
                            <w:t xml:space="preserve">Copyright © 2019 Marc Miller and Associates, LLC </w:t>
                          </w:r>
                        </w:p>
                        <w:p w14:paraId="21990A91"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30pt;margin-top:6pt;width:218.85pt;height:31.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" filled="f" strokeweight=".5pt">
              <v:textbox style="mso-fit-shape-to-text:t" inset="4pt,4pt,4pt,4pt">
                <w:txbxContent>
                  <w:p w14:paraId="50F351E1" w14:textId="77777777" w:rsidR="007E0C81" w:rsidRDefault="007E0C81" w:rsidP="007E0C81">
                    <w:pPr>
                      <w:jc w:val="center"/>
                      <w:rPr>
                        <w:sz w:val="20"/>
                        <w:szCs w:val="20"/>
                      </w:rPr>
                    </w:pPr>
                    <w:r>
                      <w:rPr>
                        <w:sz w:val="20"/>
                        <w:szCs w:val="20"/>
                      </w:rPr>
                      <w:t xml:space="preserve">Copyright © 2019 Marc Miller and Associates, LLC </w:t>
                    </w:r>
                  </w:p>
                  <w:p w14:paraId="21990A91" w14:textId="77777777" w:rsidR="007E0C81" w:rsidRDefault="007E0C81" w:rsidP="007E0C81">
                    <w:pPr>
                      <w:jc w:val="center"/>
                    </w:pPr>
                    <w:r>
                      <w:rPr>
                        <w:sz w:val="20"/>
                        <w:szCs w:val="20"/>
                      </w:rPr>
                      <w:t>All Rights Reserved September 2019</w:t>
                    </w:r>
                  </w:p>
                </w:txbxContent>
              </v:textbox>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181F"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44</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FFE2" w14:textId="77777777" w:rsidR="00524DD6" w:rsidRDefault="00524DD6" w:rsidP="00E77369">
    <w:pPr>
      <w:pStyle w:val="Footer"/>
      <w:tabs>
        <w:tab w:val="clear" w:pos="9360"/>
        <w:tab w:val="right" w:pos="5380"/>
      </w:tabs>
      <w:jc w:val="right"/>
    </w:pPr>
    <w:r>
      <w:fldChar w:fldCharType="begin"/>
    </w:r>
    <w:r>
      <w:instrText xml:space="preserve"> PAGE </w:instrText>
    </w:r>
    <w:r>
      <w:fldChar w:fldCharType="separate"/>
    </w:r>
    <w:r w:rsidR="0075074D">
      <w:rPr>
        <w:noProof/>
      </w:rPr>
      <w:t>45</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C9C1"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2400" w14:textId="77777777" w:rsidR="007F4697" w:rsidRDefault="007F4697" w:rsidP="00E77369">
      <w:r>
        <w:separator/>
      </w:r>
    </w:p>
  </w:footnote>
  <w:footnote w:type="continuationSeparator" w:id="0">
    <w:p w14:paraId="3EDC2C17" w14:textId="77777777" w:rsidR="007F4697" w:rsidRDefault="007F4697" w:rsidP="00E77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6695" w14:textId="77777777" w:rsidR="00524DD6" w:rsidRDefault="00524DD6" w:rsidP="00E77369">
    <w:pPr>
      <w:pStyle w:val="Header"/>
      <w:tabs>
        <w:tab w:val="clear" w:pos="9360"/>
        <w:tab w:val="right" w:pos="5380"/>
      </w:tabs>
      <w:jc w:val="center"/>
    </w:pPr>
    <w:r>
      <w:rPr>
        <w:rFonts w:ascii="Arial" w:hAnsi="Arial"/>
        <w:sz w:val="22"/>
        <w:szCs w:val="22"/>
      </w:rPr>
      <w:t>Hardest Part Asking for Help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F9C6E" w14:textId="77777777" w:rsidR="00524DD6" w:rsidRPr="009C6876" w:rsidRDefault="009C6876" w:rsidP="00E77369">
    <w:pPr>
      <w:pStyle w:val="HeaderFooter"/>
      <w:jc w:val="center"/>
      <w:rPr>
        <w:rFonts w:ascii="Arial" w:hAnsi="Arial" w:cs="Arial"/>
        <w:sz w:val="22"/>
        <w:szCs w:val="22"/>
      </w:rPr>
    </w:pPr>
    <w:r w:rsidRPr="009C6876">
      <w:rPr>
        <w:rFonts w:ascii="Arial" w:hAnsi="Arial" w:cs="Arial"/>
        <w:sz w:val="22"/>
        <w:szCs w:val="22"/>
      </w:rPr>
      <w:t>Repurpose Your Career Second Half of Life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D65F" w14:textId="77777777" w:rsidR="00524DD6" w:rsidRDefault="00524DD6" w:rsidP="00E77369">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757E" w14:textId="77777777" w:rsidR="00524DD6" w:rsidRDefault="00524DD6" w:rsidP="00E77369">
    <w:pPr>
      <w:pStyle w:val="HeaderFooterA"/>
      <w:tabs>
        <w:tab w:val="clear" w:pos="9020"/>
        <w:tab w:val="center" w:pos="4680"/>
        <w:tab w:val="right" w:pos="5380"/>
      </w:tabs>
      <w:jc w:val="center"/>
    </w:pPr>
    <w:r>
      <w:rPr>
        <w:rStyle w:val="None"/>
        <w:rFonts w:ascii="Arial" w:hAnsi="Arial"/>
        <w:sz w:val="22"/>
        <w:szCs w:val="22"/>
      </w:rPr>
      <w:t>Time to Roll Up Your Sleeves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CBB3" w14:textId="77777777" w:rsidR="00524DD6" w:rsidRDefault="00524DD6" w:rsidP="00E7736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67"/>
    <w:multiLevelType w:val="hybridMultilevel"/>
    <w:tmpl w:val="1F4041A8"/>
    <w:numStyleLink w:val="ImportedStyle20"/>
  </w:abstractNum>
  <w:abstractNum w:abstractNumId="1">
    <w:nsid w:val="06ED5A95"/>
    <w:multiLevelType w:val="hybridMultilevel"/>
    <w:tmpl w:val="6ADAB8C8"/>
    <w:numStyleLink w:val="ImportedStyle50"/>
  </w:abstractNum>
  <w:abstractNum w:abstractNumId="2">
    <w:nsid w:val="0A21359A"/>
    <w:multiLevelType w:val="hybridMultilevel"/>
    <w:tmpl w:val="1F4041A8"/>
    <w:styleLink w:val="ImportedStyle20"/>
    <w:lvl w:ilvl="0" w:tplc="1C7C4B0A">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402506">
      <w:start w:val="1"/>
      <w:numFmt w:val="bullet"/>
      <w:lvlText w:val="•"/>
      <w:lvlJc w:val="left"/>
      <w:pPr>
        <w:ind w:left="1000" w:hanging="56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0013CA">
      <w:start w:val="1"/>
      <w:numFmt w:val="bullet"/>
      <w:lvlText w:val="•"/>
      <w:lvlJc w:val="left"/>
      <w:pPr>
        <w:ind w:left="2100" w:hanging="1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A08E76">
      <w:start w:val="1"/>
      <w:numFmt w:val="bullet"/>
      <w:lvlText w:val="•"/>
      <w:lvlJc w:val="left"/>
      <w:pPr>
        <w:ind w:left="3200" w:hanging="5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268928">
      <w:start w:val="1"/>
      <w:numFmt w:val="bullet"/>
      <w:lvlText w:val="•"/>
      <w:lvlJc w:val="left"/>
      <w:pPr>
        <w:ind w:left="4300" w:hanging="1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3E3AE6">
      <w:start w:val="1"/>
      <w:numFmt w:val="bullet"/>
      <w:lvlText w:val="•"/>
      <w:lvlJc w:val="left"/>
      <w:pPr>
        <w:ind w:left="5400" w:hanging="4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2CC4D2">
      <w:start w:val="1"/>
      <w:numFmt w:val="bullet"/>
      <w:lvlText w:val="•"/>
      <w:lvlJc w:val="left"/>
      <w:pPr>
        <w:ind w:left="6500" w:hanging="8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8A067E">
      <w:start w:val="1"/>
      <w:numFmt w:val="bullet"/>
      <w:lvlText w:val="•"/>
      <w:lvlJc w:val="left"/>
      <w:pPr>
        <w:ind w:left="7600" w:hanging="4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18E81C">
      <w:start w:val="1"/>
      <w:numFmt w:val="bullet"/>
      <w:lvlText w:val="•"/>
      <w:lvlJc w:val="left"/>
      <w:pPr>
        <w:ind w:left="8700" w:hanging="7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B962D2D"/>
    <w:multiLevelType w:val="hybridMultilevel"/>
    <w:tmpl w:val="E070CB80"/>
    <w:numStyleLink w:val="ImportedStyle110"/>
  </w:abstractNum>
  <w:abstractNum w:abstractNumId="4">
    <w:nsid w:val="0BED3F4F"/>
    <w:multiLevelType w:val="hybridMultilevel"/>
    <w:tmpl w:val="F692CDBA"/>
    <w:styleLink w:val="ImportedStyle18"/>
    <w:lvl w:ilvl="0" w:tplc="05AC10BC">
      <w:start w:val="1"/>
      <w:numFmt w:val="decimal"/>
      <w:suff w:val="nothing"/>
      <w:lvlText w:val="%1)"/>
      <w:lvlJc w:val="left"/>
      <w:pPr>
        <w:ind w:left="3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F0FF48">
      <w:start w:val="1"/>
      <w:numFmt w:val="decimal"/>
      <w:suff w:val="nothing"/>
      <w:lvlText w:val="%2)"/>
      <w:lvlJc w:val="left"/>
      <w:pPr>
        <w:ind w:left="9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A4BDDC">
      <w:start w:val="1"/>
      <w:numFmt w:val="decimal"/>
      <w:suff w:val="nothing"/>
      <w:lvlText w:val="%3)"/>
      <w:lvlJc w:val="left"/>
      <w:pPr>
        <w:ind w:left="16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A4FF48">
      <w:start w:val="1"/>
      <w:numFmt w:val="decimal"/>
      <w:suff w:val="nothing"/>
      <w:lvlText w:val="%4)"/>
      <w:lvlJc w:val="left"/>
      <w:pPr>
        <w:ind w:left="23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D41C7E">
      <w:start w:val="1"/>
      <w:numFmt w:val="decimal"/>
      <w:suff w:val="nothing"/>
      <w:lvlText w:val="%5)"/>
      <w:lvlJc w:val="left"/>
      <w:pPr>
        <w:ind w:left="311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002EA4">
      <w:start w:val="1"/>
      <w:numFmt w:val="decimal"/>
      <w:suff w:val="nothing"/>
      <w:lvlText w:val="%6)"/>
      <w:lvlJc w:val="left"/>
      <w:pPr>
        <w:ind w:left="38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8E00FC">
      <w:start w:val="1"/>
      <w:numFmt w:val="decimal"/>
      <w:suff w:val="nothing"/>
      <w:lvlText w:val="%7)"/>
      <w:lvlJc w:val="left"/>
      <w:pPr>
        <w:ind w:left="45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AC3F56">
      <w:start w:val="1"/>
      <w:numFmt w:val="decimal"/>
      <w:suff w:val="nothing"/>
      <w:lvlText w:val="%8)"/>
      <w:lvlJc w:val="left"/>
      <w:pPr>
        <w:ind w:left="52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7AE31A">
      <w:start w:val="1"/>
      <w:numFmt w:val="decimal"/>
      <w:suff w:val="nothing"/>
      <w:lvlText w:val="%9)"/>
      <w:lvlJc w:val="left"/>
      <w:pPr>
        <w:ind w:left="59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DB75022"/>
    <w:multiLevelType w:val="hybridMultilevel"/>
    <w:tmpl w:val="9FBA2CE6"/>
    <w:numStyleLink w:val="ImportedStyle13"/>
  </w:abstractNum>
  <w:abstractNum w:abstractNumId="6">
    <w:nsid w:val="0F1F4EB1"/>
    <w:multiLevelType w:val="hybridMultilevel"/>
    <w:tmpl w:val="F2B0F2AA"/>
    <w:numStyleLink w:val="ImportedStyle200"/>
  </w:abstractNum>
  <w:abstractNum w:abstractNumId="7">
    <w:nsid w:val="0F6B332E"/>
    <w:multiLevelType w:val="hybridMultilevel"/>
    <w:tmpl w:val="5F5E0C5C"/>
    <w:styleLink w:val="ImportedStyle14"/>
    <w:lvl w:ilvl="0" w:tplc="9214A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72559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C870A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500E9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8A3D1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58C80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9E6FA4">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12980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F6D7E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08E446C"/>
    <w:multiLevelType w:val="hybridMultilevel"/>
    <w:tmpl w:val="5C323D6C"/>
    <w:styleLink w:val="ImportedStyle21"/>
    <w:lvl w:ilvl="0" w:tplc="A3601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D2C50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A2AC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04C0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5AB46C">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165B9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FE377E">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A2686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924B3A">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325308B"/>
    <w:multiLevelType w:val="hybridMultilevel"/>
    <w:tmpl w:val="5C323D6C"/>
    <w:numStyleLink w:val="ImportedStyle21"/>
  </w:abstractNum>
  <w:abstractNum w:abstractNumId="10">
    <w:nsid w:val="163E0140"/>
    <w:multiLevelType w:val="hybridMultilevel"/>
    <w:tmpl w:val="2618AE6A"/>
    <w:numStyleLink w:val="ImportedStyle1"/>
  </w:abstractNum>
  <w:abstractNum w:abstractNumId="11">
    <w:nsid w:val="17112919"/>
    <w:multiLevelType w:val="hybridMultilevel"/>
    <w:tmpl w:val="EE1C5BD0"/>
    <w:numStyleLink w:val="ImportedStyle10"/>
  </w:abstractNum>
  <w:abstractNum w:abstractNumId="12">
    <w:nsid w:val="1A7F3929"/>
    <w:multiLevelType w:val="hybridMultilevel"/>
    <w:tmpl w:val="511E7FF6"/>
    <w:styleLink w:val="ImportedStyle6"/>
    <w:lvl w:ilvl="0" w:tplc="6A18B3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AC9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122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827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C1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004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CF5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A85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0C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FFE1B8D"/>
    <w:multiLevelType w:val="hybridMultilevel"/>
    <w:tmpl w:val="57829CE2"/>
    <w:numStyleLink w:val="ImportedStyle80"/>
  </w:abstractNum>
  <w:abstractNum w:abstractNumId="14">
    <w:nsid w:val="27133BAE"/>
    <w:multiLevelType w:val="hybridMultilevel"/>
    <w:tmpl w:val="7C207A78"/>
    <w:styleLink w:val="ImportedStyle16"/>
    <w:lvl w:ilvl="0" w:tplc="C5968E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2601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1A42F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94BA94">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54BA48">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06940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A2BB5A">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3664D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0C121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7342FF0"/>
    <w:multiLevelType w:val="hybridMultilevel"/>
    <w:tmpl w:val="D03E7F18"/>
    <w:numStyleLink w:val="ImportedStyle22"/>
  </w:abstractNum>
  <w:abstractNum w:abstractNumId="16">
    <w:nsid w:val="29BF31F9"/>
    <w:multiLevelType w:val="hybridMultilevel"/>
    <w:tmpl w:val="DBBEA1C8"/>
    <w:numStyleLink w:val="ImportedStyle11"/>
  </w:abstractNum>
  <w:abstractNum w:abstractNumId="17">
    <w:nsid w:val="2A3A2AAC"/>
    <w:multiLevelType w:val="hybridMultilevel"/>
    <w:tmpl w:val="98EC11CC"/>
    <w:numStyleLink w:val="ImportedStyle4"/>
  </w:abstractNum>
  <w:abstractNum w:abstractNumId="18">
    <w:nsid w:val="2AA534D0"/>
    <w:multiLevelType w:val="hybridMultilevel"/>
    <w:tmpl w:val="8E0618D8"/>
    <w:styleLink w:val="ImportedStyle5"/>
    <w:lvl w:ilvl="0" w:tplc="5B82DFCC">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AC81F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561EA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D478D0">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BEB9E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6EBCB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F8D42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40C22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68BCF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2C213272"/>
    <w:multiLevelType w:val="hybridMultilevel"/>
    <w:tmpl w:val="F692CDBA"/>
    <w:numStyleLink w:val="ImportedStyle18"/>
  </w:abstractNum>
  <w:abstractNum w:abstractNumId="20">
    <w:nsid w:val="2CD35346"/>
    <w:multiLevelType w:val="hybridMultilevel"/>
    <w:tmpl w:val="511E7FF6"/>
    <w:numStyleLink w:val="ImportedStyle6"/>
  </w:abstractNum>
  <w:abstractNum w:abstractNumId="21">
    <w:nsid w:val="2F1B5FF0"/>
    <w:multiLevelType w:val="hybridMultilevel"/>
    <w:tmpl w:val="9FBA2CE6"/>
    <w:styleLink w:val="ImportedStyle13"/>
    <w:lvl w:ilvl="0" w:tplc="BB5412AC">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580004">
      <w:start w:val="1"/>
      <w:numFmt w:val="bullet"/>
      <w:lvlText w:val="✓"/>
      <w:lvlJc w:val="left"/>
      <w:pPr>
        <w:ind w:left="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525610">
      <w:start w:val="1"/>
      <w:numFmt w:val="bullet"/>
      <w:lvlText w:val="•"/>
      <w:lvlJc w:val="left"/>
      <w:pPr>
        <w:ind w:left="19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DA4368">
      <w:start w:val="1"/>
      <w:numFmt w:val="bullet"/>
      <w:lvlText w:val="•"/>
      <w:lvlJc w:val="left"/>
      <w:pPr>
        <w:ind w:left="30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AADAB6">
      <w:start w:val="1"/>
      <w:numFmt w:val="bullet"/>
      <w:lvlText w:val="•"/>
      <w:lvlJc w:val="left"/>
      <w:pPr>
        <w:ind w:left="41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CE80AC">
      <w:start w:val="1"/>
      <w:numFmt w:val="bullet"/>
      <w:lvlText w:val="•"/>
      <w:lvlJc w:val="left"/>
      <w:pPr>
        <w:ind w:left="53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E2A3E4">
      <w:start w:val="1"/>
      <w:numFmt w:val="bullet"/>
      <w:lvlText w:val="•"/>
      <w:lvlJc w:val="left"/>
      <w:pPr>
        <w:ind w:left="64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902800">
      <w:start w:val="1"/>
      <w:numFmt w:val="bullet"/>
      <w:lvlText w:val="•"/>
      <w:lvlJc w:val="left"/>
      <w:pPr>
        <w:ind w:left="75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FCA582">
      <w:start w:val="1"/>
      <w:numFmt w:val="bullet"/>
      <w:lvlText w:val="•"/>
      <w:lvlJc w:val="left"/>
      <w:pPr>
        <w:ind w:left="86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0AC68A2"/>
    <w:multiLevelType w:val="hybridMultilevel"/>
    <w:tmpl w:val="5F5E0C5C"/>
    <w:numStyleLink w:val="ImportedStyle14"/>
  </w:abstractNum>
  <w:abstractNum w:abstractNumId="23">
    <w:nsid w:val="31735006"/>
    <w:multiLevelType w:val="hybridMultilevel"/>
    <w:tmpl w:val="98EC11CC"/>
    <w:styleLink w:val="ImportedStyle4"/>
    <w:lvl w:ilvl="0" w:tplc="30709E26">
      <w:start w:val="1"/>
      <w:numFmt w:val="bullet"/>
      <w:lvlText w:val="✓"/>
      <w:lvlJc w:val="left"/>
      <w:pPr>
        <w:ind w:left="4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0AF5C4">
      <w:start w:val="1"/>
      <w:numFmt w:val="bullet"/>
      <w:lvlText w:val="•"/>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3E15F6">
      <w:start w:val="1"/>
      <w:numFmt w:val="bullet"/>
      <w:lvlText w:val="•"/>
      <w:lvlJc w:val="left"/>
      <w:pPr>
        <w:ind w:left="25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EC464E">
      <w:start w:val="1"/>
      <w:numFmt w:val="bullet"/>
      <w:lvlText w:val="•"/>
      <w:lvlJc w:val="left"/>
      <w:pPr>
        <w:ind w:left="35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C29EB2">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8C60E2">
      <w:start w:val="1"/>
      <w:numFmt w:val="bullet"/>
      <w:lvlText w:val="•"/>
      <w:lvlJc w:val="left"/>
      <w:pPr>
        <w:ind w:left="5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FA06F6">
      <w:start w:val="1"/>
      <w:numFmt w:val="bullet"/>
      <w:lvlText w:val="•"/>
      <w:lvlJc w:val="left"/>
      <w:pPr>
        <w:ind w:left="672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382BD0">
      <w:start w:val="1"/>
      <w:numFmt w:val="bullet"/>
      <w:lvlText w:val="•"/>
      <w:lvlJc w:val="left"/>
      <w:pPr>
        <w:ind w:left="77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EA4B5C">
      <w:start w:val="1"/>
      <w:numFmt w:val="bullet"/>
      <w:lvlText w:val="•"/>
      <w:lvlJc w:val="left"/>
      <w:pPr>
        <w:ind w:left="88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321474B7"/>
    <w:multiLevelType w:val="hybridMultilevel"/>
    <w:tmpl w:val="CD5E07F4"/>
    <w:styleLink w:val="ImportedStyle17"/>
    <w:lvl w:ilvl="0" w:tplc="9DC046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A4D7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CAD8E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FA22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328C9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862D56">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7C4D5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760BB4">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B670D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32D0089D"/>
    <w:multiLevelType w:val="hybridMultilevel"/>
    <w:tmpl w:val="60C4BEEE"/>
    <w:numStyleLink w:val="ImportedStyle9"/>
  </w:abstractNum>
  <w:abstractNum w:abstractNumId="26">
    <w:nsid w:val="352052A4"/>
    <w:multiLevelType w:val="hybridMultilevel"/>
    <w:tmpl w:val="81E47B58"/>
    <w:numStyleLink w:val="ImportedStyle2"/>
  </w:abstractNum>
  <w:abstractNum w:abstractNumId="27">
    <w:nsid w:val="381C4C5E"/>
    <w:multiLevelType w:val="hybridMultilevel"/>
    <w:tmpl w:val="CD5E07F4"/>
    <w:numStyleLink w:val="ImportedStyle17"/>
  </w:abstractNum>
  <w:abstractNum w:abstractNumId="28">
    <w:nsid w:val="403C6CC4"/>
    <w:multiLevelType w:val="hybridMultilevel"/>
    <w:tmpl w:val="F2B0F2AA"/>
    <w:styleLink w:val="ImportedStyle200"/>
    <w:lvl w:ilvl="0" w:tplc="084E0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08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60E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6C8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3CEF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884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20E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6F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749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5685EAA"/>
    <w:multiLevelType w:val="hybridMultilevel"/>
    <w:tmpl w:val="D03E7F18"/>
    <w:styleLink w:val="ImportedStyle22"/>
    <w:lvl w:ilvl="0" w:tplc="619AAF4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FECF5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8A2DF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0A1D6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FA2190">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7EE1A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F42701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FEFED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74CBE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46877BB7"/>
    <w:multiLevelType w:val="hybridMultilevel"/>
    <w:tmpl w:val="8E0618D8"/>
    <w:numStyleLink w:val="ImportedStyle5"/>
  </w:abstractNum>
  <w:abstractNum w:abstractNumId="31">
    <w:nsid w:val="4F8B46F5"/>
    <w:multiLevelType w:val="hybridMultilevel"/>
    <w:tmpl w:val="DBBEA1C8"/>
    <w:styleLink w:val="ImportedStyle11"/>
    <w:lvl w:ilvl="0" w:tplc="226E3DB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0A47B6">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74F16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D05F9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CE064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EA7ED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86C70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AE011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48DE8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5552693E"/>
    <w:multiLevelType w:val="hybridMultilevel"/>
    <w:tmpl w:val="6ADAB8C8"/>
    <w:styleLink w:val="ImportedStyle50"/>
    <w:lvl w:ilvl="0" w:tplc="41EC49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BD8E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00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8FD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B8D8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587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87A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BCF3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65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77F73B3"/>
    <w:multiLevelType w:val="hybridMultilevel"/>
    <w:tmpl w:val="E070CB80"/>
    <w:styleLink w:val="ImportedStyle110"/>
    <w:lvl w:ilvl="0" w:tplc="9E3AA3D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5EC7DC">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3AD86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E60B2A">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AA967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BCC36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F8D4E6">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94BAF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8E781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57AE00E1"/>
    <w:multiLevelType w:val="hybridMultilevel"/>
    <w:tmpl w:val="EF9CB4A8"/>
    <w:styleLink w:val="ImportedStyle7"/>
    <w:lvl w:ilvl="0" w:tplc="0256D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AE2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C86D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AA1D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CD9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AC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472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2AD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BEC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98C160C"/>
    <w:multiLevelType w:val="hybridMultilevel"/>
    <w:tmpl w:val="EF9CB4A8"/>
    <w:numStyleLink w:val="ImportedStyle7"/>
  </w:abstractNum>
  <w:abstractNum w:abstractNumId="36">
    <w:nsid w:val="5D206EFE"/>
    <w:multiLevelType w:val="hybridMultilevel"/>
    <w:tmpl w:val="B53A1B6A"/>
    <w:styleLink w:val="ImportedStyle19"/>
    <w:lvl w:ilvl="0" w:tplc="26C6EC4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120160">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C4F4E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E61C4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365FB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720FD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7C7E92">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DE7B18">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B4981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5E827545"/>
    <w:multiLevelType w:val="hybridMultilevel"/>
    <w:tmpl w:val="60C4BEEE"/>
    <w:styleLink w:val="ImportedStyle9"/>
    <w:lvl w:ilvl="0" w:tplc="2F2AA3AE">
      <w:start w:val="1"/>
      <w:numFmt w:val="bullet"/>
      <w:lvlText w:val="•"/>
      <w:lvlJc w:val="left"/>
      <w:pPr>
        <w:ind w:left="283" w:hanging="1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CC8AA6">
      <w:start w:val="1"/>
      <w:numFmt w:val="bullet"/>
      <w:lvlText w:val="•"/>
      <w:lvlJc w:val="left"/>
      <w:pPr>
        <w:ind w:left="13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D2CA80">
      <w:start w:val="1"/>
      <w:numFmt w:val="bullet"/>
      <w:lvlText w:val="•"/>
      <w:lvlJc w:val="left"/>
      <w:pPr>
        <w:ind w:left="24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E0ACEA">
      <w:start w:val="1"/>
      <w:numFmt w:val="bullet"/>
      <w:lvlText w:val="•"/>
      <w:lvlJc w:val="left"/>
      <w:pPr>
        <w:ind w:left="34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12B446">
      <w:start w:val="1"/>
      <w:numFmt w:val="bullet"/>
      <w:lvlText w:val="•"/>
      <w:lvlJc w:val="left"/>
      <w:pPr>
        <w:ind w:left="454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6033C0">
      <w:start w:val="1"/>
      <w:numFmt w:val="bullet"/>
      <w:lvlText w:val="•"/>
      <w:lvlJc w:val="left"/>
      <w:pPr>
        <w:ind w:left="560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100BA2">
      <w:start w:val="1"/>
      <w:numFmt w:val="bullet"/>
      <w:lvlText w:val="•"/>
      <w:lvlJc w:val="left"/>
      <w:pPr>
        <w:ind w:left="66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BC5648">
      <w:start w:val="1"/>
      <w:numFmt w:val="bullet"/>
      <w:lvlText w:val="•"/>
      <w:lvlJc w:val="left"/>
      <w:pPr>
        <w:ind w:left="77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220140">
      <w:start w:val="1"/>
      <w:numFmt w:val="bullet"/>
      <w:lvlText w:val="•"/>
      <w:lvlJc w:val="left"/>
      <w:pPr>
        <w:ind w:left="87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60E048B0"/>
    <w:multiLevelType w:val="hybridMultilevel"/>
    <w:tmpl w:val="056C6D98"/>
    <w:numStyleLink w:val="ImportedStyle3"/>
  </w:abstractNum>
  <w:abstractNum w:abstractNumId="39">
    <w:nsid w:val="61C872CB"/>
    <w:multiLevelType w:val="hybridMultilevel"/>
    <w:tmpl w:val="57829CE2"/>
    <w:styleLink w:val="ImportedStyle80"/>
    <w:lvl w:ilvl="0" w:tplc="3B3A9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AE8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589C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240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08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C88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C95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2F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E68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6940B55"/>
    <w:multiLevelType w:val="hybridMultilevel"/>
    <w:tmpl w:val="EE1C5BD0"/>
    <w:styleLink w:val="ImportedStyle10"/>
    <w:lvl w:ilvl="0" w:tplc="9D06796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FA72DC">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A75F8">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B0D2F0">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C4AB7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20E4E8">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8ECC26">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CCCB9E">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C64966">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684C752D"/>
    <w:multiLevelType w:val="hybridMultilevel"/>
    <w:tmpl w:val="1CE6F5F2"/>
    <w:styleLink w:val="ImportedStyle40"/>
    <w:lvl w:ilvl="0" w:tplc="C4F450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B28E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521B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8D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84B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40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AA9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A28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CC76F63"/>
    <w:multiLevelType w:val="hybridMultilevel"/>
    <w:tmpl w:val="056C6D98"/>
    <w:styleLink w:val="ImportedStyle3"/>
    <w:lvl w:ilvl="0" w:tplc="015A5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2C2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27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8223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162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FAE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02F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69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85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DFA694A"/>
    <w:multiLevelType w:val="hybridMultilevel"/>
    <w:tmpl w:val="2618AE6A"/>
    <w:styleLink w:val="ImportedStyle1"/>
    <w:lvl w:ilvl="0" w:tplc="B8181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09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0E4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16A1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05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A8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7E72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9272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F414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E2F5CE2"/>
    <w:multiLevelType w:val="hybridMultilevel"/>
    <w:tmpl w:val="7C207A78"/>
    <w:numStyleLink w:val="ImportedStyle16"/>
  </w:abstractNum>
  <w:abstractNum w:abstractNumId="45">
    <w:nsid w:val="71120531"/>
    <w:multiLevelType w:val="hybridMultilevel"/>
    <w:tmpl w:val="1CE6F5F2"/>
    <w:numStyleLink w:val="ImportedStyle40"/>
  </w:abstractNum>
  <w:abstractNum w:abstractNumId="46">
    <w:nsid w:val="72D06983"/>
    <w:multiLevelType w:val="hybridMultilevel"/>
    <w:tmpl w:val="67A49AF6"/>
    <w:numStyleLink w:val="ImportedStyle8"/>
  </w:abstractNum>
  <w:abstractNum w:abstractNumId="47">
    <w:nsid w:val="73751F3B"/>
    <w:multiLevelType w:val="hybridMultilevel"/>
    <w:tmpl w:val="81E47B58"/>
    <w:styleLink w:val="ImportedStyle2"/>
    <w:lvl w:ilvl="0" w:tplc="81505D2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E682A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58287C">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74231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22995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02F954">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7AB6D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6416F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CC3CA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nsid w:val="73B65AAF"/>
    <w:multiLevelType w:val="hybridMultilevel"/>
    <w:tmpl w:val="C028417E"/>
    <w:numStyleLink w:val="ImportedStyle15"/>
  </w:abstractNum>
  <w:abstractNum w:abstractNumId="49">
    <w:nsid w:val="7B3F006B"/>
    <w:multiLevelType w:val="hybridMultilevel"/>
    <w:tmpl w:val="B53A1B6A"/>
    <w:numStyleLink w:val="ImportedStyle19"/>
  </w:abstractNum>
  <w:abstractNum w:abstractNumId="50">
    <w:nsid w:val="7CC13EFD"/>
    <w:multiLevelType w:val="hybridMultilevel"/>
    <w:tmpl w:val="67A49AF6"/>
    <w:styleLink w:val="ImportedStyle8"/>
    <w:lvl w:ilvl="0" w:tplc="70F030E0">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7A23A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E14FA">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F61674">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9E69C4">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4E7B44">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42CB44">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5E9CAA">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4E4BB0">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nsid w:val="7D340FDA"/>
    <w:multiLevelType w:val="hybridMultilevel"/>
    <w:tmpl w:val="C028417E"/>
    <w:styleLink w:val="ImportedStyle15"/>
    <w:lvl w:ilvl="0" w:tplc="C92881B8">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B2FA5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62E3F6">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E6B7A8">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C04EAC">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54A6FE">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F04938">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22C488">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9C22C8">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3"/>
  </w:num>
  <w:num w:numId="2">
    <w:abstractNumId w:val="10"/>
  </w:num>
  <w:num w:numId="3">
    <w:abstractNumId w:val="47"/>
  </w:num>
  <w:num w:numId="4">
    <w:abstractNumId w:val="26"/>
  </w:num>
  <w:num w:numId="5">
    <w:abstractNumId w:val="28"/>
  </w:num>
  <w:num w:numId="6">
    <w:abstractNumId w:val="6"/>
  </w:num>
  <w:num w:numId="7">
    <w:abstractNumId w:val="23"/>
  </w:num>
  <w:num w:numId="8">
    <w:abstractNumId w:val="17"/>
  </w:num>
  <w:num w:numId="9">
    <w:abstractNumId w:val="18"/>
  </w:num>
  <w:num w:numId="10">
    <w:abstractNumId w:val="30"/>
  </w:num>
  <w:num w:numId="11">
    <w:abstractNumId w:val="42"/>
  </w:num>
  <w:num w:numId="12">
    <w:abstractNumId w:val="38"/>
  </w:num>
  <w:num w:numId="13">
    <w:abstractNumId w:val="41"/>
  </w:num>
  <w:num w:numId="14">
    <w:abstractNumId w:val="45"/>
  </w:num>
  <w:num w:numId="15">
    <w:abstractNumId w:val="50"/>
  </w:num>
  <w:num w:numId="16">
    <w:abstractNumId w:val="46"/>
  </w:num>
  <w:num w:numId="17">
    <w:abstractNumId w:val="32"/>
  </w:num>
  <w:num w:numId="18">
    <w:abstractNumId w:val="1"/>
  </w:num>
  <w:num w:numId="19">
    <w:abstractNumId w:val="37"/>
  </w:num>
  <w:num w:numId="20">
    <w:abstractNumId w:val="25"/>
  </w:num>
  <w:num w:numId="21">
    <w:abstractNumId w:val="40"/>
  </w:num>
  <w:num w:numId="22">
    <w:abstractNumId w:val="11"/>
  </w:num>
  <w:num w:numId="23">
    <w:abstractNumId w:val="11"/>
    <w:lvlOverride w:ilvl="0">
      <w:lvl w:ilvl="0" w:tplc="47444DFE">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96453E">
        <w:start w:val="1"/>
        <w:numFmt w:val="bullet"/>
        <w:lvlText w:val="o"/>
        <w:lvlJc w:val="left"/>
        <w:pPr>
          <w:ind w:left="15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DADA10">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78E89C">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54E64C">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44004A">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48C84C">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5C87FC">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1A3CAE">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2"/>
  </w:num>
  <w:num w:numId="25">
    <w:abstractNumId w:val="20"/>
  </w:num>
  <w:num w:numId="26">
    <w:abstractNumId w:val="31"/>
  </w:num>
  <w:num w:numId="27">
    <w:abstractNumId w:val="16"/>
  </w:num>
  <w:num w:numId="28">
    <w:abstractNumId w:val="34"/>
  </w:num>
  <w:num w:numId="29">
    <w:abstractNumId w:val="35"/>
  </w:num>
  <w:num w:numId="30">
    <w:abstractNumId w:val="39"/>
  </w:num>
  <w:num w:numId="31">
    <w:abstractNumId w:val="13"/>
  </w:num>
  <w:num w:numId="32">
    <w:abstractNumId w:val="33"/>
  </w:num>
  <w:num w:numId="33">
    <w:abstractNumId w:val="3"/>
  </w:num>
  <w:num w:numId="34">
    <w:abstractNumId w:val="7"/>
  </w:num>
  <w:num w:numId="35">
    <w:abstractNumId w:val="22"/>
  </w:num>
  <w:num w:numId="36">
    <w:abstractNumId w:val="21"/>
  </w:num>
  <w:num w:numId="37">
    <w:abstractNumId w:val="5"/>
  </w:num>
  <w:num w:numId="38">
    <w:abstractNumId w:val="51"/>
  </w:num>
  <w:num w:numId="39">
    <w:abstractNumId w:val="48"/>
  </w:num>
  <w:num w:numId="40">
    <w:abstractNumId w:val="14"/>
  </w:num>
  <w:num w:numId="41">
    <w:abstractNumId w:val="44"/>
  </w:num>
  <w:num w:numId="42">
    <w:abstractNumId w:val="24"/>
  </w:num>
  <w:num w:numId="43">
    <w:abstractNumId w:val="27"/>
  </w:num>
  <w:num w:numId="44">
    <w:abstractNumId w:val="4"/>
  </w:num>
  <w:num w:numId="45">
    <w:abstractNumId w:val="19"/>
  </w:num>
  <w:num w:numId="46">
    <w:abstractNumId w:val="19"/>
    <w:lvlOverride w:ilvl="0">
      <w:lvl w:ilvl="0" w:tplc="8380266E">
        <w:start w:val="1"/>
        <w:numFmt w:val="decimal"/>
        <w:lvlText w:val="%1)"/>
        <w:lvlJc w:val="left"/>
        <w:pPr>
          <w:ind w:left="3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70FB1E">
        <w:start w:val="1"/>
        <w:numFmt w:val="decimal"/>
        <w:lvlText w:val="%2)"/>
        <w:lvlJc w:val="left"/>
        <w:pPr>
          <w:ind w:left="9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F62CA8">
        <w:start w:val="1"/>
        <w:numFmt w:val="decimal"/>
        <w:lvlText w:val="%3)"/>
        <w:lvlJc w:val="left"/>
        <w:pPr>
          <w:ind w:left="16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56E048">
        <w:start w:val="1"/>
        <w:numFmt w:val="decimal"/>
        <w:lvlText w:val="%4)"/>
        <w:lvlJc w:val="left"/>
        <w:pPr>
          <w:ind w:left="24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AA9280">
        <w:start w:val="1"/>
        <w:numFmt w:val="decimal"/>
        <w:lvlText w:val="%5)"/>
        <w:lvlJc w:val="left"/>
        <w:pPr>
          <w:ind w:left="313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62954C">
        <w:start w:val="1"/>
        <w:numFmt w:val="decimal"/>
        <w:lvlText w:val="%6)"/>
        <w:lvlJc w:val="left"/>
        <w:pPr>
          <w:ind w:left="38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D402AC">
        <w:start w:val="1"/>
        <w:numFmt w:val="decimal"/>
        <w:lvlText w:val="%7)"/>
        <w:lvlJc w:val="left"/>
        <w:pPr>
          <w:ind w:left="45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7C33BE">
        <w:start w:val="1"/>
        <w:numFmt w:val="decimal"/>
        <w:lvlText w:val="%8)"/>
        <w:lvlJc w:val="left"/>
        <w:pPr>
          <w:ind w:left="52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CE9074">
        <w:start w:val="1"/>
        <w:numFmt w:val="decimal"/>
        <w:lvlText w:val="%9)"/>
        <w:lvlJc w:val="left"/>
        <w:pPr>
          <w:ind w:left="60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6"/>
  </w:num>
  <w:num w:numId="48">
    <w:abstractNumId w:val="49"/>
  </w:num>
  <w:num w:numId="49">
    <w:abstractNumId w:val="2"/>
  </w:num>
  <w:num w:numId="50">
    <w:abstractNumId w:val="0"/>
  </w:num>
  <w:num w:numId="51">
    <w:abstractNumId w:val="0"/>
    <w:lvlOverride w:ilvl="0">
      <w:lvl w:ilvl="0" w:tplc="EA125DB0">
        <w:start w:val="1"/>
        <w:numFmt w:val="bullet"/>
        <w:lvlText w:val="•"/>
        <w:lvlJc w:val="left"/>
        <w:pPr>
          <w:ind w:left="207"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C83EBC">
        <w:start w:val="1"/>
        <w:numFmt w:val="bullet"/>
        <w:lvlText w:val="•"/>
        <w:lvlJc w:val="left"/>
        <w:pPr>
          <w:ind w:left="98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36D698">
        <w:start w:val="1"/>
        <w:numFmt w:val="bullet"/>
        <w:lvlText w:val="•"/>
        <w:lvlJc w:val="left"/>
        <w:pPr>
          <w:ind w:left="21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324EBE">
        <w:start w:val="1"/>
        <w:numFmt w:val="bullet"/>
        <w:lvlText w:val="•"/>
        <w:lvlJc w:val="left"/>
        <w:pPr>
          <w:ind w:left="32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D64B5E">
        <w:start w:val="1"/>
        <w:numFmt w:val="bullet"/>
        <w:lvlText w:val="•"/>
        <w:lvlJc w:val="left"/>
        <w:pPr>
          <w:ind w:left="43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AA9FBC">
        <w:start w:val="1"/>
        <w:numFmt w:val="bullet"/>
        <w:lvlText w:val="•"/>
        <w:lvlJc w:val="left"/>
        <w:pPr>
          <w:ind w:left="54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94054E">
        <w:start w:val="1"/>
        <w:numFmt w:val="bullet"/>
        <w:lvlText w:val="•"/>
        <w:lvlJc w:val="left"/>
        <w:pPr>
          <w:ind w:left="65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A24EA8">
        <w:start w:val="1"/>
        <w:numFmt w:val="bullet"/>
        <w:lvlText w:val="•"/>
        <w:lvlJc w:val="left"/>
        <w:pPr>
          <w:ind w:left="76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5C1274">
        <w:start w:val="1"/>
        <w:numFmt w:val="bullet"/>
        <w:lvlText w:val="•"/>
        <w:lvlJc w:val="left"/>
        <w:pPr>
          <w:ind w:left="87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8"/>
  </w:num>
  <w:num w:numId="53">
    <w:abstractNumId w:val="9"/>
  </w:num>
  <w:num w:numId="54">
    <w:abstractNumId w:val="29"/>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8"/>
    <w:rsid w:val="001B22D6"/>
    <w:rsid w:val="001C736E"/>
    <w:rsid w:val="002A7CE7"/>
    <w:rsid w:val="003003E4"/>
    <w:rsid w:val="003D5B91"/>
    <w:rsid w:val="004D79A8"/>
    <w:rsid w:val="00524DD6"/>
    <w:rsid w:val="0056290B"/>
    <w:rsid w:val="005F7BAD"/>
    <w:rsid w:val="0062208C"/>
    <w:rsid w:val="0075074D"/>
    <w:rsid w:val="007E0C81"/>
    <w:rsid w:val="007F4697"/>
    <w:rsid w:val="00826336"/>
    <w:rsid w:val="00835E7B"/>
    <w:rsid w:val="00872D08"/>
    <w:rsid w:val="008D0D38"/>
    <w:rsid w:val="009426FD"/>
    <w:rsid w:val="009511E6"/>
    <w:rsid w:val="009C6876"/>
    <w:rsid w:val="00B27289"/>
    <w:rsid w:val="00BB3351"/>
    <w:rsid w:val="00C43FC3"/>
    <w:rsid w:val="00C60D33"/>
    <w:rsid w:val="00D867B0"/>
    <w:rsid w:val="00DE797B"/>
    <w:rsid w:val="00E26D50"/>
    <w:rsid w:val="00E77369"/>
    <w:rsid w:val="00ED1AF0"/>
    <w:rsid w:val="00F364A7"/>
    <w:rsid w:val="00F64CE3"/>
    <w:rsid w:val="00FA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s://careerpivot.com/RYC-Resources/"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BF0F-DA8D-344B-8989-56EF0BC4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828</Words>
  <Characters>4725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Gerrity</dc:creator>
  <cp:lastModifiedBy>Marc Miller</cp:lastModifiedBy>
  <cp:revision>2</cp:revision>
  <cp:lastPrinted>2017-04-12T16:11:00Z</cp:lastPrinted>
  <dcterms:created xsi:type="dcterms:W3CDTF">2019-09-10T10:53:00Z</dcterms:created>
  <dcterms:modified xsi:type="dcterms:W3CDTF">2019-09-10T10:53:00Z</dcterms:modified>
</cp:coreProperties>
</file>